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D0D03" w14:textId="21C844F6" w:rsidR="009952B4" w:rsidRDefault="009952B4" w:rsidP="009952B4">
      <w:pPr>
        <w:rPr>
          <w:rFonts w:ascii="Arial" w:hAnsi="Arial" w:cs="Arial"/>
        </w:rPr>
      </w:pPr>
      <w:r>
        <w:rPr>
          <w:rFonts w:ascii="Arial" w:hAnsi="Arial" w:cs="Arial"/>
          <w:noProof/>
        </w:rPr>
        <w:drawing>
          <wp:anchor distT="0" distB="0" distL="114300" distR="114300" simplePos="0" relativeHeight="251658240" behindDoc="0" locked="0" layoutInCell="1" allowOverlap="1" wp14:anchorId="16FA4123" wp14:editId="739B1699">
            <wp:simplePos x="0" y="0"/>
            <wp:positionH relativeFrom="column">
              <wp:posOffset>-1</wp:posOffset>
            </wp:positionH>
            <wp:positionV relativeFrom="paragraph">
              <wp:posOffset>0</wp:posOffset>
            </wp:positionV>
            <wp:extent cx="7746521" cy="12112738"/>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vel from the Classroom to the Building Door Cover Page.png"/>
                    <pic:cNvPicPr/>
                  </pic:nvPicPr>
                  <pic:blipFill>
                    <a:blip r:embed="rId8">
                      <a:extLst>
                        <a:ext uri="{28A0092B-C50C-407E-A947-70E740481C1C}">
                          <a14:useLocalDpi xmlns:a14="http://schemas.microsoft.com/office/drawing/2010/main" val="0"/>
                        </a:ext>
                      </a:extLst>
                    </a:blip>
                    <a:stretch>
                      <a:fillRect/>
                    </a:stretch>
                  </pic:blipFill>
                  <pic:spPr>
                    <a:xfrm>
                      <a:off x="0" y="0"/>
                      <a:ext cx="7749495" cy="12117388"/>
                    </a:xfrm>
                    <a:prstGeom prst="rect">
                      <a:avLst/>
                    </a:prstGeom>
                  </pic:spPr>
                </pic:pic>
              </a:graphicData>
            </a:graphic>
            <wp14:sizeRelH relativeFrom="page">
              <wp14:pctWidth>0</wp14:pctWidth>
            </wp14:sizeRelH>
            <wp14:sizeRelV relativeFrom="page">
              <wp14:pctHeight>0</wp14:pctHeight>
            </wp14:sizeRelV>
          </wp:anchor>
        </w:drawing>
      </w:r>
      <w:r w:rsidR="00BB1BB0">
        <w:rPr>
          <w:rFonts w:ascii="Arial" w:hAnsi="Arial" w:cs="Arial"/>
        </w:rPr>
        <w:tab/>
      </w:r>
    </w:p>
    <w:p w14:paraId="496D14F7" w14:textId="73766E7C" w:rsidR="009952B4" w:rsidRDefault="009952B4" w:rsidP="009952B4">
      <w:pPr>
        <w:ind w:right="720"/>
        <w:rPr>
          <w:rFonts w:ascii="Arial" w:hAnsi="Arial" w:cs="Arial"/>
        </w:rPr>
      </w:pPr>
    </w:p>
    <w:p w14:paraId="757DCEB9" w14:textId="4BD76847" w:rsidR="00BB1BB0" w:rsidRDefault="00BB1BB0" w:rsidP="009952B4">
      <w:pPr>
        <w:ind w:left="720" w:right="720"/>
        <w:rPr>
          <w:rFonts w:ascii="Arial" w:hAnsi="Arial" w:cs="Arial"/>
        </w:rPr>
      </w:pPr>
      <w:r w:rsidRPr="00D44BFE">
        <w:rPr>
          <w:rFonts w:ascii="Arial" w:hAnsi="Arial" w:cs="Arial"/>
          <w:sz w:val="32"/>
          <w:szCs w:val="32"/>
        </w:rPr>
        <w:t>Objective:</w:t>
      </w:r>
      <w:r>
        <w:rPr>
          <w:rFonts w:ascii="Arial" w:hAnsi="Arial" w:cs="Arial"/>
        </w:rPr>
        <w:t xml:space="preserve"> By the end of these lessons, Student will travel from their classroom to the front door of their classroom building. </w:t>
      </w:r>
    </w:p>
    <w:p w14:paraId="76708418" w14:textId="77777777" w:rsidR="00BB1BB0" w:rsidRDefault="00BB1BB0" w:rsidP="00BB1BB0">
      <w:pPr>
        <w:ind w:left="720" w:right="720"/>
        <w:rPr>
          <w:rFonts w:ascii="Arial" w:hAnsi="Arial" w:cs="Arial"/>
        </w:rPr>
      </w:pPr>
    </w:p>
    <w:p w14:paraId="55887458" w14:textId="77777777" w:rsidR="00BB1BB0" w:rsidRPr="00D44BFE" w:rsidRDefault="00BB1BB0" w:rsidP="00BB1BB0">
      <w:pPr>
        <w:ind w:left="720" w:right="720"/>
        <w:rPr>
          <w:rFonts w:ascii="Arial" w:hAnsi="Arial" w:cs="Arial"/>
          <w:sz w:val="32"/>
          <w:szCs w:val="32"/>
        </w:rPr>
      </w:pPr>
      <w:r w:rsidRPr="00D44BFE">
        <w:rPr>
          <w:rFonts w:ascii="Arial" w:hAnsi="Arial" w:cs="Arial"/>
          <w:sz w:val="32"/>
          <w:szCs w:val="32"/>
        </w:rPr>
        <w:t xml:space="preserve">Materials Needed: </w:t>
      </w:r>
    </w:p>
    <w:p w14:paraId="6EE435E6" w14:textId="77777777" w:rsidR="00BB1BB0" w:rsidRDefault="00BB1BB0" w:rsidP="00BB1BB0">
      <w:pPr>
        <w:pStyle w:val="ListParagraph"/>
        <w:numPr>
          <w:ilvl w:val="0"/>
          <w:numId w:val="2"/>
        </w:numPr>
        <w:ind w:right="720"/>
        <w:rPr>
          <w:rFonts w:ascii="Arial" w:hAnsi="Arial" w:cs="Arial"/>
        </w:rPr>
      </w:pPr>
      <w:r w:rsidRPr="00BB1BB0">
        <w:rPr>
          <w:rFonts w:ascii="Arial" w:hAnsi="Arial" w:cs="Arial"/>
        </w:rPr>
        <w:t xml:space="preserve">Tactile map of the route from the classroom to the front door of the Students’ classroom building. </w:t>
      </w:r>
    </w:p>
    <w:p w14:paraId="43F4A1E7" w14:textId="77777777" w:rsidR="003E51FC" w:rsidRPr="00CA73FA" w:rsidRDefault="00BB1BB0" w:rsidP="00CA73FA">
      <w:pPr>
        <w:pStyle w:val="ListParagraph"/>
        <w:numPr>
          <w:ilvl w:val="0"/>
          <w:numId w:val="2"/>
        </w:numPr>
        <w:ind w:right="720"/>
        <w:rPr>
          <w:rFonts w:ascii="Arial" w:hAnsi="Arial" w:cs="Arial"/>
        </w:rPr>
      </w:pPr>
      <w:r w:rsidRPr="00BB1BB0">
        <w:rPr>
          <w:rFonts w:ascii="Arial" w:hAnsi="Arial" w:cs="Arial"/>
        </w:rPr>
        <w:t xml:space="preserve">Braille Writer or other materials needed to create a list in the students’ literacy medium. </w:t>
      </w:r>
    </w:p>
    <w:p w14:paraId="1AF403BF" w14:textId="77777777" w:rsidR="00BB1BB0" w:rsidRDefault="00BB1BB0" w:rsidP="00BB1BB0">
      <w:pPr>
        <w:ind w:right="720"/>
        <w:rPr>
          <w:rFonts w:ascii="Arial" w:hAnsi="Arial" w:cs="Arial"/>
        </w:rPr>
      </w:pPr>
    </w:p>
    <w:p w14:paraId="1E406E49" w14:textId="77777777" w:rsidR="00BB1BB0" w:rsidRPr="00D44BFE" w:rsidRDefault="00BB1BB0" w:rsidP="00CA73FA">
      <w:pPr>
        <w:ind w:left="720" w:right="720"/>
        <w:rPr>
          <w:rFonts w:ascii="Arial" w:hAnsi="Arial" w:cs="Arial"/>
          <w:sz w:val="32"/>
          <w:szCs w:val="32"/>
        </w:rPr>
      </w:pPr>
      <w:r w:rsidRPr="00D44BFE">
        <w:rPr>
          <w:rFonts w:ascii="Arial" w:hAnsi="Arial" w:cs="Arial"/>
          <w:sz w:val="32"/>
          <w:szCs w:val="32"/>
        </w:rPr>
        <w:t xml:space="preserve">Lesson Plan Sequence: </w:t>
      </w:r>
    </w:p>
    <w:p w14:paraId="28D3AD54" w14:textId="77777777" w:rsidR="00BB1BB0" w:rsidRDefault="00BB1BB0" w:rsidP="00CA73FA">
      <w:pPr>
        <w:ind w:left="1170" w:right="720"/>
        <w:rPr>
          <w:rFonts w:ascii="Arial" w:hAnsi="Arial" w:cs="Arial"/>
        </w:rPr>
      </w:pPr>
      <w:r>
        <w:rPr>
          <w:rFonts w:ascii="Arial" w:hAnsi="Arial" w:cs="Arial"/>
        </w:rPr>
        <w:t xml:space="preserve">Lesson 1: Create a tactile map of the route with the Student. </w:t>
      </w:r>
    </w:p>
    <w:p w14:paraId="5BAD3BF1" w14:textId="77777777" w:rsidR="00CA73FA" w:rsidRDefault="00BB1BB0" w:rsidP="00CA73FA">
      <w:pPr>
        <w:ind w:left="1170" w:right="720"/>
        <w:rPr>
          <w:rFonts w:ascii="Arial" w:hAnsi="Arial" w:cs="Arial"/>
        </w:rPr>
      </w:pPr>
      <w:r>
        <w:rPr>
          <w:rFonts w:ascii="Arial" w:hAnsi="Arial" w:cs="Arial"/>
        </w:rPr>
        <w:t>Lesson 2: Practice walking the route</w:t>
      </w:r>
      <w:r w:rsidR="00CA73FA">
        <w:rPr>
          <w:rFonts w:ascii="Arial" w:hAnsi="Arial" w:cs="Arial"/>
        </w:rPr>
        <w:t xml:space="preserve"> using the tactile map. </w:t>
      </w:r>
    </w:p>
    <w:p w14:paraId="1FE170E2" w14:textId="77777777" w:rsidR="00BB1BB0" w:rsidRDefault="00BB1BB0" w:rsidP="00CA73FA">
      <w:pPr>
        <w:ind w:left="1170" w:right="720"/>
        <w:rPr>
          <w:rFonts w:ascii="Arial" w:hAnsi="Arial" w:cs="Arial"/>
        </w:rPr>
      </w:pPr>
      <w:r>
        <w:rPr>
          <w:rFonts w:ascii="Arial" w:hAnsi="Arial" w:cs="Arial"/>
        </w:rPr>
        <w:t xml:space="preserve">Lesson 3: </w:t>
      </w:r>
      <w:r w:rsidR="00CA73FA">
        <w:rPr>
          <w:rFonts w:ascii="Arial" w:hAnsi="Arial" w:cs="Arial"/>
        </w:rPr>
        <w:t xml:space="preserve">Student will help create written directions of the route. </w:t>
      </w:r>
    </w:p>
    <w:p w14:paraId="26B449E5" w14:textId="77777777" w:rsidR="00BB1BB0" w:rsidRDefault="00BB1BB0" w:rsidP="00CA73FA">
      <w:pPr>
        <w:ind w:left="1170" w:right="720"/>
        <w:rPr>
          <w:rFonts w:ascii="Arial" w:hAnsi="Arial" w:cs="Arial"/>
        </w:rPr>
      </w:pPr>
      <w:r>
        <w:rPr>
          <w:rFonts w:ascii="Arial" w:hAnsi="Arial" w:cs="Arial"/>
        </w:rPr>
        <w:t xml:space="preserve">Lesson 4: </w:t>
      </w:r>
      <w:r w:rsidR="00CA73FA">
        <w:rPr>
          <w:rFonts w:ascii="Arial" w:hAnsi="Arial" w:cs="Arial"/>
        </w:rPr>
        <w:t>Student will use</w:t>
      </w:r>
      <w:r>
        <w:rPr>
          <w:rFonts w:ascii="Arial" w:hAnsi="Arial" w:cs="Arial"/>
        </w:rPr>
        <w:t xml:space="preserve"> written directions and</w:t>
      </w:r>
      <w:r w:rsidR="00CA73FA">
        <w:rPr>
          <w:rFonts w:ascii="Arial" w:hAnsi="Arial" w:cs="Arial"/>
        </w:rPr>
        <w:t>/or</w:t>
      </w:r>
      <w:r>
        <w:rPr>
          <w:rFonts w:ascii="Arial" w:hAnsi="Arial" w:cs="Arial"/>
        </w:rPr>
        <w:t xml:space="preserve"> tactile map to travel the route. </w:t>
      </w:r>
    </w:p>
    <w:p w14:paraId="6D83AE14" w14:textId="77777777" w:rsidR="00BB1BB0" w:rsidRDefault="00BB1BB0" w:rsidP="00CA73FA">
      <w:pPr>
        <w:ind w:left="1170" w:right="720"/>
        <w:rPr>
          <w:rFonts w:ascii="Arial" w:hAnsi="Arial" w:cs="Arial"/>
        </w:rPr>
      </w:pPr>
      <w:r>
        <w:rPr>
          <w:rFonts w:ascii="Arial" w:hAnsi="Arial" w:cs="Arial"/>
        </w:rPr>
        <w:t xml:space="preserve">Lesson 5: </w:t>
      </w:r>
      <w:r w:rsidR="00CA73FA">
        <w:rPr>
          <w:rFonts w:ascii="Arial" w:hAnsi="Arial" w:cs="Arial"/>
        </w:rPr>
        <w:t>Student will use</w:t>
      </w:r>
      <w:r>
        <w:rPr>
          <w:rFonts w:ascii="Arial" w:hAnsi="Arial" w:cs="Arial"/>
        </w:rPr>
        <w:t xml:space="preserve"> only 1 support (written directions or tactile map)</w:t>
      </w:r>
      <w:r w:rsidR="003E51FC">
        <w:rPr>
          <w:rFonts w:ascii="Arial" w:hAnsi="Arial" w:cs="Arial"/>
        </w:rPr>
        <w:t xml:space="preserve"> to travel the route. </w:t>
      </w:r>
    </w:p>
    <w:p w14:paraId="6FBA37F0" w14:textId="77777777" w:rsidR="003E51FC" w:rsidRDefault="003E51FC" w:rsidP="00CA73FA">
      <w:pPr>
        <w:ind w:left="1170" w:right="720"/>
        <w:rPr>
          <w:rFonts w:ascii="Arial" w:hAnsi="Arial" w:cs="Arial"/>
        </w:rPr>
      </w:pPr>
      <w:r>
        <w:rPr>
          <w:rFonts w:ascii="Arial" w:hAnsi="Arial" w:cs="Arial"/>
        </w:rPr>
        <w:t xml:space="preserve">Lesson 6: Student travels the route without written or tactile supports. </w:t>
      </w:r>
    </w:p>
    <w:p w14:paraId="5600E9FF" w14:textId="77777777" w:rsidR="00CA73FA" w:rsidRDefault="00CA73FA" w:rsidP="00CA73FA">
      <w:pPr>
        <w:ind w:left="1170" w:right="720"/>
        <w:rPr>
          <w:rFonts w:ascii="Arial" w:hAnsi="Arial" w:cs="Arial"/>
        </w:rPr>
      </w:pPr>
    </w:p>
    <w:p w14:paraId="7C1DC68E" w14:textId="77777777" w:rsidR="00CA73FA" w:rsidRPr="00D44BFE" w:rsidRDefault="00CA73FA" w:rsidP="00BB1BB0">
      <w:pPr>
        <w:ind w:left="720" w:right="720"/>
        <w:rPr>
          <w:rFonts w:ascii="Arial" w:hAnsi="Arial" w:cs="Arial"/>
          <w:sz w:val="32"/>
          <w:szCs w:val="32"/>
        </w:rPr>
      </w:pPr>
      <w:r w:rsidRPr="00D44BFE">
        <w:rPr>
          <w:rFonts w:ascii="Arial" w:hAnsi="Arial" w:cs="Arial"/>
          <w:sz w:val="32"/>
          <w:szCs w:val="32"/>
        </w:rPr>
        <w:t xml:space="preserve">Data: </w:t>
      </w:r>
    </w:p>
    <w:p w14:paraId="1D573D82" w14:textId="77777777" w:rsidR="00CA73FA" w:rsidRDefault="00CA73FA" w:rsidP="00BB1BB0">
      <w:pPr>
        <w:ind w:left="720" w:right="720"/>
        <w:rPr>
          <w:rFonts w:ascii="Arial" w:hAnsi="Arial" w:cs="Arial"/>
        </w:rPr>
      </w:pPr>
      <w:r>
        <w:rPr>
          <w:rFonts w:ascii="Arial" w:hAnsi="Arial" w:cs="Arial"/>
        </w:rPr>
        <w:t xml:space="preserve">Use the table below to take data on this set of lesson plans. </w:t>
      </w:r>
    </w:p>
    <w:p w14:paraId="36DF6AE3" w14:textId="77777777" w:rsidR="00CA73FA" w:rsidRDefault="00CA73FA" w:rsidP="00BB1BB0">
      <w:pPr>
        <w:ind w:left="720" w:right="720"/>
        <w:rPr>
          <w:rFonts w:ascii="Arial" w:hAnsi="Arial" w:cs="Arial"/>
        </w:rPr>
      </w:pPr>
    </w:p>
    <w:p w14:paraId="341444F5" w14:textId="77777777" w:rsidR="003E51FC" w:rsidRDefault="00CA73FA" w:rsidP="00BB1BB0">
      <w:pPr>
        <w:ind w:left="720" w:right="720"/>
        <w:rPr>
          <w:rFonts w:ascii="Arial" w:hAnsi="Arial" w:cs="Arial"/>
        </w:rPr>
      </w:pPr>
      <w:r>
        <w:rPr>
          <w:rFonts w:ascii="Arial" w:hAnsi="Arial" w:cs="Arial"/>
        </w:rPr>
        <w:t>Route, # of Prompts by type (V= Verbal, T= Touch, O=Object, I= Independent), Notes</w:t>
      </w:r>
    </w:p>
    <w:tbl>
      <w:tblPr>
        <w:tblStyle w:val="TableGrid"/>
        <w:tblW w:w="0" w:type="auto"/>
        <w:tblInd w:w="720" w:type="dxa"/>
        <w:tblLook w:val="04A0" w:firstRow="1" w:lastRow="0" w:firstColumn="1" w:lastColumn="0" w:noHBand="0" w:noVBand="1"/>
      </w:tblPr>
      <w:tblGrid>
        <w:gridCol w:w="3260"/>
        <w:gridCol w:w="1097"/>
        <w:gridCol w:w="1083"/>
        <w:gridCol w:w="1123"/>
        <w:gridCol w:w="1003"/>
        <w:gridCol w:w="2599"/>
      </w:tblGrid>
      <w:tr w:rsidR="00CA73FA" w14:paraId="08FA98E0" w14:textId="77777777" w:rsidTr="00CA73FA">
        <w:tc>
          <w:tcPr>
            <w:tcW w:w="3260" w:type="dxa"/>
          </w:tcPr>
          <w:p w14:paraId="08A63137" w14:textId="77777777" w:rsidR="00CA73FA" w:rsidRDefault="00CA73FA" w:rsidP="00BB1BB0">
            <w:pPr>
              <w:ind w:right="720"/>
              <w:rPr>
                <w:rFonts w:ascii="Arial" w:hAnsi="Arial" w:cs="Arial"/>
              </w:rPr>
            </w:pPr>
            <w:r>
              <w:rPr>
                <w:rFonts w:ascii="Arial" w:hAnsi="Arial" w:cs="Arial"/>
              </w:rPr>
              <w:t>Route/Lesson</w:t>
            </w:r>
          </w:p>
        </w:tc>
        <w:tc>
          <w:tcPr>
            <w:tcW w:w="1097" w:type="dxa"/>
          </w:tcPr>
          <w:p w14:paraId="6ABAC606" w14:textId="77777777" w:rsidR="00CA73FA" w:rsidRDefault="00CA73FA" w:rsidP="00BB1BB0">
            <w:pPr>
              <w:ind w:right="720"/>
              <w:rPr>
                <w:rFonts w:ascii="Arial" w:hAnsi="Arial" w:cs="Arial"/>
              </w:rPr>
            </w:pPr>
            <w:r>
              <w:rPr>
                <w:rFonts w:ascii="Arial" w:hAnsi="Arial" w:cs="Arial"/>
              </w:rPr>
              <w:t>V</w:t>
            </w:r>
          </w:p>
        </w:tc>
        <w:tc>
          <w:tcPr>
            <w:tcW w:w="1083" w:type="dxa"/>
          </w:tcPr>
          <w:p w14:paraId="1A4BB31E" w14:textId="77777777" w:rsidR="00CA73FA" w:rsidRDefault="00CA73FA" w:rsidP="00BB1BB0">
            <w:pPr>
              <w:ind w:right="720"/>
              <w:rPr>
                <w:rFonts w:ascii="Arial" w:hAnsi="Arial" w:cs="Arial"/>
              </w:rPr>
            </w:pPr>
            <w:r>
              <w:rPr>
                <w:rFonts w:ascii="Arial" w:hAnsi="Arial" w:cs="Arial"/>
              </w:rPr>
              <w:t>T</w:t>
            </w:r>
          </w:p>
        </w:tc>
        <w:tc>
          <w:tcPr>
            <w:tcW w:w="1123" w:type="dxa"/>
          </w:tcPr>
          <w:p w14:paraId="65233EB1" w14:textId="77777777" w:rsidR="00CA73FA" w:rsidRDefault="00CA73FA" w:rsidP="00BB1BB0">
            <w:pPr>
              <w:ind w:right="720"/>
              <w:rPr>
                <w:rFonts w:ascii="Arial" w:hAnsi="Arial" w:cs="Arial"/>
              </w:rPr>
            </w:pPr>
            <w:r>
              <w:rPr>
                <w:rFonts w:ascii="Arial" w:hAnsi="Arial" w:cs="Arial"/>
              </w:rPr>
              <w:t>O</w:t>
            </w:r>
          </w:p>
        </w:tc>
        <w:tc>
          <w:tcPr>
            <w:tcW w:w="1003" w:type="dxa"/>
          </w:tcPr>
          <w:p w14:paraId="1429005E" w14:textId="77777777" w:rsidR="00CA73FA" w:rsidRDefault="00CA73FA" w:rsidP="00BB1BB0">
            <w:pPr>
              <w:ind w:right="720"/>
              <w:rPr>
                <w:rFonts w:ascii="Arial" w:hAnsi="Arial" w:cs="Arial"/>
              </w:rPr>
            </w:pPr>
            <w:r>
              <w:rPr>
                <w:rFonts w:ascii="Arial" w:hAnsi="Arial" w:cs="Arial"/>
              </w:rPr>
              <w:t>I</w:t>
            </w:r>
          </w:p>
        </w:tc>
        <w:tc>
          <w:tcPr>
            <w:tcW w:w="2599" w:type="dxa"/>
          </w:tcPr>
          <w:p w14:paraId="03FFD77D" w14:textId="77777777" w:rsidR="00CA73FA" w:rsidRDefault="00CA73FA" w:rsidP="00BB1BB0">
            <w:pPr>
              <w:ind w:right="720"/>
              <w:rPr>
                <w:rFonts w:ascii="Arial" w:hAnsi="Arial" w:cs="Arial"/>
              </w:rPr>
            </w:pPr>
            <w:r>
              <w:rPr>
                <w:rFonts w:ascii="Arial" w:hAnsi="Arial" w:cs="Arial"/>
              </w:rPr>
              <w:t>Notes</w:t>
            </w:r>
          </w:p>
        </w:tc>
      </w:tr>
      <w:tr w:rsidR="00CA73FA" w14:paraId="57C9A2A5" w14:textId="77777777" w:rsidTr="00CA73FA">
        <w:tc>
          <w:tcPr>
            <w:tcW w:w="3260" w:type="dxa"/>
          </w:tcPr>
          <w:p w14:paraId="10C78146" w14:textId="77777777" w:rsidR="00CA73FA" w:rsidRDefault="00CA73FA" w:rsidP="00BB1BB0">
            <w:pPr>
              <w:ind w:right="720"/>
              <w:rPr>
                <w:rFonts w:ascii="Arial" w:hAnsi="Arial" w:cs="Arial"/>
              </w:rPr>
            </w:pPr>
          </w:p>
        </w:tc>
        <w:tc>
          <w:tcPr>
            <w:tcW w:w="1097" w:type="dxa"/>
          </w:tcPr>
          <w:p w14:paraId="50B7213C" w14:textId="77777777" w:rsidR="00CA73FA" w:rsidRDefault="00CA73FA" w:rsidP="00BB1BB0">
            <w:pPr>
              <w:ind w:right="720"/>
              <w:rPr>
                <w:rFonts w:ascii="Arial" w:hAnsi="Arial" w:cs="Arial"/>
              </w:rPr>
            </w:pPr>
          </w:p>
        </w:tc>
        <w:tc>
          <w:tcPr>
            <w:tcW w:w="1083" w:type="dxa"/>
          </w:tcPr>
          <w:p w14:paraId="1C82ED97" w14:textId="77777777" w:rsidR="00CA73FA" w:rsidRDefault="00CA73FA" w:rsidP="00BB1BB0">
            <w:pPr>
              <w:ind w:right="720"/>
              <w:rPr>
                <w:rFonts w:ascii="Arial" w:hAnsi="Arial" w:cs="Arial"/>
              </w:rPr>
            </w:pPr>
          </w:p>
        </w:tc>
        <w:tc>
          <w:tcPr>
            <w:tcW w:w="1123" w:type="dxa"/>
          </w:tcPr>
          <w:p w14:paraId="65E177D2" w14:textId="77777777" w:rsidR="00CA73FA" w:rsidRDefault="00CA73FA" w:rsidP="00BB1BB0">
            <w:pPr>
              <w:ind w:right="720"/>
              <w:rPr>
                <w:rFonts w:ascii="Arial" w:hAnsi="Arial" w:cs="Arial"/>
              </w:rPr>
            </w:pPr>
          </w:p>
        </w:tc>
        <w:tc>
          <w:tcPr>
            <w:tcW w:w="1003" w:type="dxa"/>
          </w:tcPr>
          <w:p w14:paraId="15BE9573" w14:textId="77777777" w:rsidR="00CA73FA" w:rsidRDefault="00CA73FA" w:rsidP="00BB1BB0">
            <w:pPr>
              <w:ind w:right="720"/>
              <w:rPr>
                <w:rFonts w:ascii="Arial" w:hAnsi="Arial" w:cs="Arial"/>
              </w:rPr>
            </w:pPr>
          </w:p>
        </w:tc>
        <w:tc>
          <w:tcPr>
            <w:tcW w:w="2599" w:type="dxa"/>
          </w:tcPr>
          <w:p w14:paraId="4B780E4E" w14:textId="77777777" w:rsidR="00CA73FA" w:rsidRDefault="00CA73FA" w:rsidP="00BB1BB0">
            <w:pPr>
              <w:ind w:right="720"/>
              <w:rPr>
                <w:rFonts w:ascii="Arial" w:hAnsi="Arial" w:cs="Arial"/>
              </w:rPr>
            </w:pPr>
          </w:p>
        </w:tc>
      </w:tr>
      <w:tr w:rsidR="00CA73FA" w14:paraId="4BAF2D4C" w14:textId="77777777" w:rsidTr="00CA73FA">
        <w:tc>
          <w:tcPr>
            <w:tcW w:w="3260" w:type="dxa"/>
          </w:tcPr>
          <w:p w14:paraId="6D718BC0" w14:textId="77777777" w:rsidR="00CA73FA" w:rsidRDefault="00CA73FA" w:rsidP="00BB1BB0">
            <w:pPr>
              <w:ind w:right="720"/>
              <w:rPr>
                <w:rFonts w:ascii="Arial" w:hAnsi="Arial" w:cs="Arial"/>
              </w:rPr>
            </w:pPr>
          </w:p>
        </w:tc>
        <w:tc>
          <w:tcPr>
            <w:tcW w:w="1097" w:type="dxa"/>
          </w:tcPr>
          <w:p w14:paraId="380B2F99" w14:textId="77777777" w:rsidR="00CA73FA" w:rsidRDefault="00CA73FA" w:rsidP="00BB1BB0">
            <w:pPr>
              <w:ind w:right="720"/>
              <w:rPr>
                <w:rFonts w:ascii="Arial" w:hAnsi="Arial" w:cs="Arial"/>
              </w:rPr>
            </w:pPr>
          </w:p>
        </w:tc>
        <w:tc>
          <w:tcPr>
            <w:tcW w:w="1083" w:type="dxa"/>
          </w:tcPr>
          <w:p w14:paraId="202DDB53" w14:textId="77777777" w:rsidR="00CA73FA" w:rsidRDefault="00CA73FA" w:rsidP="00BB1BB0">
            <w:pPr>
              <w:ind w:right="720"/>
              <w:rPr>
                <w:rFonts w:ascii="Arial" w:hAnsi="Arial" w:cs="Arial"/>
              </w:rPr>
            </w:pPr>
          </w:p>
        </w:tc>
        <w:tc>
          <w:tcPr>
            <w:tcW w:w="1123" w:type="dxa"/>
          </w:tcPr>
          <w:p w14:paraId="1A43B15B" w14:textId="77777777" w:rsidR="00CA73FA" w:rsidRDefault="00CA73FA" w:rsidP="00BB1BB0">
            <w:pPr>
              <w:ind w:right="720"/>
              <w:rPr>
                <w:rFonts w:ascii="Arial" w:hAnsi="Arial" w:cs="Arial"/>
              </w:rPr>
            </w:pPr>
          </w:p>
        </w:tc>
        <w:tc>
          <w:tcPr>
            <w:tcW w:w="1003" w:type="dxa"/>
          </w:tcPr>
          <w:p w14:paraId="31F7BE5C" w14:textId="77777777" w:rsidR="00CA73FA" w:rsidRDefault="00CA73FA" w:rsidP="00BB1BB0">
            <w:pPr>
              <w:ind w:right="720"/>
              <w:rPr>
                <w:rFonts w:ascii="Arial" w:hAnsi="Arial" w:cs="Arial"/>
              </w:rPr>
            </w:pPr>
          </w:p>
        </w:tc>
        <w:tc>
          <w:tcPr>
            <w:tcW w:w="2599" w:type="dxa"/>
          </w:tcPr>
          <w:p w14:paraId="084EA225" w14:textId="77777777" w:rsidR="00CA73FA" w:rsidRDefault="00CA73FA" w:rsidP="00BB1BB0">
            <w:pPr>
              <w:ind w:right="720"/>
              <w:rPr>
                <w:rFonts w:ascii="Arial" w:hAnsi="Arial" w:cs="Arial"/>
              </w:rPr>
            </w:pPr>
          </w:p>
        </w:tc>
      </w:tr>
      <w:tr w:rsidR="00CA73FA" w14:paraId="71258FC2" w14:textId="77777777" w:rsidTr="00CA73FA">
        <w:tc>
          <w:tcPr>
            <w:tcW w:w="3260" w:type="dxa"/>
          </w:tcPr>
          <w:p w14:paraId="1A699DDE" w14:textId="77777777" w:rsidR="00CA73FA" w:rsidRDefault="00CA73FA" w:rsidP="00BB1BB0">
            <w:pPr>
              <w:ind w:right="720"/>
              <w:rPr>
                <w:rFonts w:ascii="Arial" w:hAnsi="Arial" w:cs="Arial"/>
              </w:rPr>
            </w:pPr>
          </w:p>
        </w:tc>
        <w:tc>
          <w:tcPr>
            <w:tcW w:w="1097" w:type="dxa"/>
          </w:tcPr>
          <w:p w14:paraId="60DA1EA5" w14:textId="77777777" w:rsidR="00CA73FA" w:rsidRDefault="00CA73FA" w:rsidP="00BB1BB0">
            <w:pPr>
              <w:ind w:right="720"/>
              <w:rPr>
                <w:rFonts w:ascii="Arial" w:hAnsi="Arial" w:cs="Arial"/>
              </w:rPr>
            </w:pPr>
          </w:p>
        </w:tc>
        <w:tc>
          <w:tcPr>
            <w:tcW w:w="1083" w:type="dxa"/>
          </w:tcPr>
          <w:p w14:paraId="2AD68758" w14:textId="77777777" w:rsidR="00CA73FA" w:rsidRDefault="00CA73FA" w:rsidP="00BB1BB0">
            <w:pPr>
              <w:ind w:right="720"/>
              <w:rPr>
                <w:rFonts w:ascii="Arial" w:hAnsi="Arial" w:cs="Arial"/>
              </w:rPr>
            </w:pPr>
          </w:p>
        </w:tc>
        <w:tc>
          <w:tcPr>
            <w:tcW w:w="1123" w:type="dxa"/>
          </w:tcPr>
          <w:p w14:paraId="031307ED" w14:textId="77777777" w:rsidR="00CA73FA" w:rsidRDefault="00CA73FA" w:rsidP="00BB1BB0">
            <w:pPr>
              <w:ind w:right="720"/>
              <w:rPr>
                <w:rFonts w:ascii="Arial" w:hAnsi="Arial" w:cs="Arial"/>
              </w:rPr>
            </w:pPr>
          </w:p>
        </w:tc>
        <w:tc>
          <w:tcPr>
            <w:tcW w:w="1003" w:type="dxa"/>
          </w:tcPr>
          <w:p w14:paraId="0C23B11E" w14:textId="77777777" w:rsidR="00CA73FA" w:rsidRDefault="00CA73FA" w:rsidP="00BB1BB0">
            <w:pPr>
              <w:ind w:right="720"/>
              <w:rPr>
                <w:rFonts w:ascii="Arial" w:hAnsi="Arial" w:cs="Arial"/>
              </w:rPr>
            </w:pPr>
          </w:p>
        </w:tc>
        <w:tc>
          <w:tcPr>
            <w:tcW w:w="2599" w:type="dxa"/>
          </w:tcPr>
          <w:p w14:paraId="504E9135" w14:textId="77777777" w:rsidR="00CA73FA" w:rsidRDefault="00CA73FA" w:rsidP="00BB1BB0">
            <w:pPr>
              <w:ind w:right="720"/>
              <w:rPr>
                <w:rFonts w:ascii="Arial" w:hAnsi="Arial" w:cs="Arial"/>
              </w:rPr>
            </w:pPr>
          </w:p>
        </w:tc>
      </w:tr>
      <w:tr w:rsidR="00CA73FA" w14:paraId="6D474BB1" w14:textId="77777777" w:rsidTr="00CA73FA">
        <w:tc>
          <w:tcPr>
            <w:tcW w:w="3260" w:type="dxa"/>
          </w:tcPr>
          <w:p w14:paraId="4908FD83" w14:textId="77777777" w:rsidR="00CA73FA" w:rsidRDefault="00CA73FA" w:rsidP="00BB1BB0">
            <w:pPr>
              <w:ind w:right="720"/>
              <w:rPr>
                <w:rFonts w:ascii="Arial" w:hAnsi="Arial" w:cs="Arial"/>
              </w:rPr>
            </w:pPr>
          </w:p>
        </w:tc>
        <w:tc>
          <w:tcPr>
            <w:tcW w:w="1097" w:type="dxa"/>
          </w:tcPr>
          <w:p w14:paraId="78F26420" w14:textId="77777777" w:rsidR="00CA73FA" w:rsidRDefault="00CA73FA" w:rsidP="00BB1BB0">
            <w:pPr>
              <w:ind w:right="720"/>
              <w:rPr>
                <w:rFonts w:ascii="Arial" w:hAnsi="Arial" w:cs="Arial"/>
              </w:rPr>
            </w:pPr>
          </w:p>
        </w:tc>
        <w:tc>
          <w:tcPr>
            <w:tcW w:w="1083" w:type="dxa"/>
          </w:tcPr>
          <w:p w14:paraId="05F82227" w14:textId="77777777" w:rsidR="00CA73FA" w:rsidRDefault="00CA73FA" w:rsidP="00BB1BB0">
            <w:pPr>
              <w:ind w:right="720"/>
              <w:rPr>
                <w:rFonts w:ascii="Arial" w:hAnsi="Arial" w:cs="Arial"/>
              </w:rPr>
            </w:pPr>
          </w:p>
        </w:tc>
        <w:tc>
          <w:tcPr>
            <w:tcW w:w="1123" w:type="dxa"/>
          </w:tcPr>
          <w:p w14:paraId="1B42F5D5" w14:textId="77777777" w:rsidR="00CA73FA" w:rsidRDefault="00CA73FA" w:rsidP="00BB1BB0">
            <w:pPr>
              <w:ind w:right="720"/>
              <w:rPr>
                <w:rFonts w:ascii="Arial" w:hAnsi="Arial" w:cs="Arial"/>
              </w:rPr>
            </w:pPr>
          </w:p>
        </w:tc>
        <w:tc>
          <w:tcPr>
            <w:tcW w:w="1003" w:type="dxa"/>
          </w:tcPr>
          <w:p w14:paraId="72DDA0AD" w14:textId="77777777" w:rsidR="00CA73FA" w:rsidRDefault="00CA73FA" w:rsidP="00BB1BB0">
            <w:pPr>
              <w:ind w:right="720"/>
              <w:rPr>
                <w:rFonts w:ascii="Arial" w:hAnsi="Arial" w:cs="Arial"/>
              </w:rPr>
            </w:pPr>
          </w:p>
        </w:tc>
        <w:tc>
          <w:tcPr>
            <w:tcW w:w="2599" w:type="dxa"/>
          </w:tcPr>
          <w:p w14:paraId="3B6A04CF" w14:textId="77777777" w:rsidR="00CA73FA" w:rsidRDefault="00CA73FA" w:rsidP="00BB1BB0">
            <w:pPr>
              <w:ind w:right="720"/>
              <w:rPr>
                <w:rFonts w:ascii="Arial" w:hAnsi="Arial" w:cs="Arial"/>
              </w:rPr>
            </w:pPr>
          </w:p>
        </w:tc>
      </w:tr>
      <w:tr w:rsidR="00CA73FA" w14:paraId="3669E0C3" w14:textId="77777777" w:rsidTr="00CA73FA">
        <w:tc>
          <w:tcPr>
            <w:tcW w:w="3260" w:type="dxa"/>
          </w:tcPr>
          <w:p w14:paraId="632FC4FA" w14:textId="77777777" w:rsidR="00CA73FA" w:rsidRDefault="00CA73FA" w:rsidP="00BB1BB0">
            <w:pPr>
              <w:ind w:right="720"/>
              <w:rPr>
                <w:rFonts w:ascii="Arial" w:hAnsi="Arial" w:cs="Arial"/>
              </w:rPr>
            </w:pPr>
          </w:p>
        </w:tc>
        <w:tc>
          <w:tcPr>
            <w:tcW w:w="1097" w:type="dxa"/>
          </w:tcPr>
          <w:p w14:paraId="3AA49871" w14:textId="77777777" w:rsidR="00CA73FA" w:rsidRDefault="00CA73FA" w:rsidP="00BB1BB0">
            <w:pPr>
              <w:ind w:right="720"/>
              <w:rPr>
                <w:rFonts w:ascii="Arial" w:hAnsi="Arial" w:cs="Arial"/>
              </w:rPr>
            </w:pPr>
          </w:p>
        </w:tc>
        <w:tc>
          <w:tcPr>
            <w:tcW w:w="1083" w:type="dxa"/>
          </w:tcPr>
          <w:p w14:paraId="5778F6EC" w14:textId="77777777" w:rsidR="00CA73FA" w:rsidRDefault="00CA73FA" w:rsidP="00BB1BB0">
            <w:pPr>
              <w:ind w:right="720"/>
              <w:rPr>
                <w:rFonts w:ascii="Arial" w:hAnsi="Arial" w:cs="Arial"/>
              </w:rPr>
            </w:pPr>
          </w:p>
        </w:tc>
        <w:tc>
          <w:tcPr>
            <w:tcW w:w="1123" w:type="dxa"/>
          </w:tcPr>
          <w:p w14:paraId="56A5ADB3" w14:textId="77777777" w:rsidR="00CA73FA" w:rsidRDefault="00CA73FA" w:rsidP="00BB1BB0">
            <w:pPr>
              <w:ind w:right="720"/>
              <w:rPr>
                <w:rFonts w:ascii="Arial" w:hAnsi="Arial" w:cs="Arial"/>
              </w:rPr>
            </w:pPr>
          </w:p>
        </w:tc>
        <w:tc>
          <w:tcPr>
            <w:tcW w:w="1003" w:type="dxa"/>
          </w:tcPr>
          <w:p w14:paraId="2D05906F" w14:textId="77777777" w:rsidR="00CA73FA" w:rsidRDefault="00CA73FA" w:rsidP="00BB1BB0">
            <w:pPr>
              <w:ind w:right="720"/>
              <w:rPr>
                <w:rFonts w:ascii="Arial" w:hAnsi="Arial" w:cs="Arial"/>
              </w:rPr>
            </w:pPr>
          </w:p>
        </w:tc>
        <w:tc>
          <w:tcPr>
            <w:tcW w:w="2599" w:type="dxa"/>
          </w:tcPr>
          <w:p w14:paraId="4982B516" w14:textId="77777777" w:rsidR="00CA73FA" w:rsidRDefault="00CA73FA" w:rsidP="00BB1BB0">
            <w:pPr>
              <w:ind w:right="720"/>
              <w:rPr>
                <w:rFonts w:ascii="Arial" w:hAnsi="Arial" w:cs="Arial"/>
              </w:rPr>
            </w:pPr>
          </w:p>
        </w:tc>
      </w:tr>
      <w:tr w:rsidR="00CA73FA" w14:paraId="4666211B" w14:textId="77777777" w:rsidTr="00CA73FA">
        <w:tc>
          <w:tcPr>
            <w:tcW w:w="3260" w:type="dxa"/>
          </w:tcPr>
          <w:p w14:paraId="16E07587" w14:textId="77777777" w:rsidR="00CA73FA" w:rsidRDefault="00CA73FA" w:rsidP="00BB1BB0">
            <w:pPr>
              <w:ind w:right="720"/>
              <w:rPr>
                <w:rFonts w:ascii="Arial" w:hAnsi="Arial" w:cs="Arial"/>
              </w:rPr>
            </w:pPr>
          </w:p>
        </w:tc>
        <w:tc>
          <w:tcPr>
            <w:tcW w:w="1097" w:type="dxa"/>
          </w:tcPr>
          <w:p w14:paraId="3C0989F8" w14:textId="77777777" w:rsidR="00CA73FA" w:rsidRDefault="00CA73FA" w:rsidP="00BB1BB0">
            <w:pPr>
              <w:ind w:right="720"/>
              <w:rPr>
                <w:rFonts w:ascii="Arial" w:hAnsi="Arial" w:cs="Arial"/>
              </w:rPr>
            </w:pPr>
          </w:p>
        </w:tc>
        <w:tc>
          <w:tcPr>
            <w:tcW w:w="1083" w:type="dxa"/>
          </w:tcPr>
          <w:p w14:paraId="54FEC556" w14:textId="77777777" w:rsidR="00CA73FA" w:rsidRDefault="00CA73FA" w:rsidP="00BB1BB0">
            <w:pPr>
              <w:ind w:right="720"/>
              <w:rPr>
                <w:rFonts w:ascii="Arial" w:hAnsi="Arial" w:cs="Arial"/>
              </w:rPr>
            </w:pPr>
          </w:p>
        </w:tc>
        <w:tc>
          <w:tcPr>
            <w:tcW w:w="1123" w:type="dxa"/>
          </w:tcPr>
          <w:p w14:paraId="4CE550B4" w14:textId="77777777" w:rsidR="00CA73FA" w:rsidRDefault="00CA73FA" w:rsidP="00BB1BB0">
            <w:pPr>
              <w:ind w:right="720"/>
              <w:rPr>
                <w:rFonts w:ascii="Arial" w:hAnsi="Arial" w:cs="Arial"/>
              </w:rPr>
            </w:pPr>
          </w:p>
        </w:tc>
        <w:tc>
          <w:tcPr>
            <w:tcW w:w="1003" w:type="dxa"/>
          </w:tcPr>
          <w:p w14:paraId="1455E8C7" w14:textId="77777777" w:rsidR="00CA73FA" w:rsidRDefault="00CA73FA" w:rsidP="00BB1BB0">
            <w:pPr>
              <w:ind w:right="720"/>
              <w:rPr>
                <w:rFonts w:ascii="Arial" w:hAnsi="Arial" w:cs="Arial"/>
              </w:rPr>
            </w:pPr>
          </w:p>
        </w:tc>
        <w:tc>
          <w:tcPr>
            <w:tcW w:w="2599" w:type="dxa"/>
          </w:tcPr>
          <w:p w14:paraId="3ECFD689" w14:textId="77777777" w:rsidR="00CA73FA" w:rsidRDefault="00CA73FA" w:rsidP="00BB1BB0">
            <w:pPr>
              <w:ind w:right="720"/>
              <w:rPr>
                <w:rFonts w:ascii="Arial" w:hAnsi="Arial" w:cs="Arial"/>
              </w:rPr>
            </w:pPr>
          </w:p>
        </w:tc>
      </w:tr>
    </w:tbl>
    <w:p w14:paraId="5710F2C2" w14:textId="77777777" w:rsidR="00CA73FA" w:rsidRDefault="00CA73FA" w:rsidP="00BB1BB0">
      <w:pPr>
        <w:ind w:left="720" w:right="720"/>
        <w:rPr>
          <w:rFonts w:ascii="Arial" w:hAnsi="Arial" w:cs="Arial"/>
        </w:rPr>
      </w:pPr>
    </w:p>
    <w:p w14:paraId="403DD02C" w14:textId="77777777" w:rsidR="003E51FC" w:rsidRDefault="003E51FC" w:rsidP="00BB1BB0">
      <w:pPr>
        <w:ind w:left="720" w:right="720"/>
        <w:rPr>
          <w:rFonts w:ascii="Arial" w:hAnsi="Arial" w:cs="Arial"/>
        </w:rPr>
      </w:pPr>
    </w:p>
    <w:p w14:paraId="1E67FDB4" w14:textId="77777777" w:rsidR="00F046FA" w:rsidRDefault="00D44BFE" w:rsidP="00D44BFE">
      <w:pPr>
        <w:ind w:left="720" w:right="720"/>
        <w:rPr>
          <w:rFonts w:ascii="Arial" w:hAnsi="Arial" w:cs="Arial"/>
        </w:rPr>
      </w:pPr>
      <w:r>
        <w:rPr>
          <w:rFonts w:ascii="Arial" w:hAnsi="Arial" w:cs="Arial"/>
        </w:rPr>
        <w:t xml:space="preserve">Notes: As always, it is the Orientation and Mobility Specialists’ discretion to repeat or modify the lessons as necessary. Allied Independence does not assume responsibility for how the lesson plans are taught or the results thereof. </w:t>
      </w:r>
    </w:p>
    <w:p w14:paraId="167CB471" w14:textId="77777777" w:rsidR="00D44BFE" w:rsidRDefault="00D44BFE" w:rsidP="00B95F8E">
      <w:pPr>
        <w:ind w:right="720"/>
        <w:rPr>
          <w:rFonts w:ascii="Arial" w:hAnsi="Arial" w:cs="Arial"/>
        </w:rPr>
      </w:pPr>
    </w:p>
    <w:p w14:paraId="4923028E" w14:textId="77777777" w:rsidR="00D44BFE" w:rsidRDefault="00D44BFE" w:rsidP="00CA73FA">
      <w:pPr>
        <w:pStyle w:val="Heading1"/>
      </w:pPr>
      <w:r>
        <w:br w:type="page"/>
      </w:r>
    </w:p>
    <w:p w14:paraId="15898E4E" w14:textId="77777777" w:rsidR="009952B4" w:rsidRDefault="009952B4" w:rsidP="00CA73FA">
      <w:pPr>
        <w:pStyle w:val="Heading1"/>
      </w:pPr>
    </w:p>
    <w:p w14:paraId="5F25E191" w14:textId="255A555D" w:rsidR="003E51FC" w:rsidRDefault="003E51FC" w:rsidP="00CA73FA">
      <w:pPr>
        <w:pStyle w:val="Heading1"/>
      </w:pPr>
      <w:r w:rsidRPr="00CA73FA">
        <w:t xml:space="preserve">LESSON 1: </w:t>
      </w:r>
      <w:r w:rsidR="00D44BFE">
        <w:t xml:space="preserve">Create tactile map of route. </w:t>
      </w:r>
    </w:p>
    <w:p w14:paraId="4B4B6BAA" w14:textId="77777777" w:rsidR="00CA73FA" w:rsidRPr="00CA73FA" w:rsidRDefault="00CA73FA" w:rsidP="00CA73FA"/>
    <w:p w14:paraId="276E397E" w14:textId="77777777" w:rsidR="00BB1BB0" w:rsidRDefault="003E51FC" w:rsidP="00BB1BB0">
      <w:pPr>
        <w:ind w:left="720" w:right="720"/>
        <w:rPr>
          <w:rFonts w:ascii="Arial" w:hAnsi="Arial" w:cs="Arial"/>
        </w:rPr>
      </w:pPr>
      <w:r>
        <w:rPr>
          <w:rFonts w:ascii="Arial" w:hAnsi="Arial" w:cs="Arial"/>
        </w:rPr>
        <w:t xml:space="preserve">Objective: </w:t>
      </w:r>
      <w:r w:rsidR="00216DC7">
        <w:rPr>
          <w:rFonts w:ascii="Arial" w:hAnsi="Arial" w:cs="Arial"/>
        </w:rPr>
        <w:t>Given step by step directions and practice traveling the route from their classroom to the building door, Student will assist in c</w:t>
      </w:r>
      <w:r>
        <w:rPr>
          <w:rFonts w:ascii="Arial" w:hAnsi="Arial" w:cs="Arial"/>
        </w:rPr>
        <w:t>reat</w:t>
      </w:r>
      <w:r w:rsidR="00216DC7">
        <w:rPr>
          <w:rFonts w:ascii="Arial" w:hAnsi="Arial" w:cs="Arial"/>
        </w:rPr>
        <w:t>ing</w:t>
      </w:r>
      <w:r>
        <w:rPr>
          <w:rFonts w:ascii="Arial" w:hAnsi="Arial" w:cs="Arial"/>
        </w:rPr>
        <w:t xml:space="preserve"> a tactile map of the route</w:t>
      </w:r>
      <w:r w:rsidR="00216DC7">
        <w:rPr>
          <w:rFonts w:ascii="Arial" w:hAnsi="Arial" w:cs="Arial"/>
        </w:rPr>
        <w:t>.</w:t>
      </w:r>
    </w:p>
    <w:p w14:paraId="4AA05D5B" w14:textId="77777777" w:rsidR="00216DC7" w:rsidRDefault="00216DC7" w:rsidP="00BB1BB0">
      <w:pPr>
        <w:ind w:left="720" w:right="720"/>
        <w:rPr>
          <w:rFonts w:ascii="Arial" w:hAnsi="Arial" w:cs="Arial"/>
        </w:rPr>
      </w:pPr>
    </w:p>
    <w:p w14:paraId="052A49F3" w14:textId="77777777" w:rsidR="00216DC7" w:rsidRDefault="00216DC7" w:rsidP="00216DC7">
      <w:pPr>
        <w:ind w:left="720" w:right="720"/>
        <w:rPr>
          <w:rFonts w:ascii="Arial" w:hAnsi="Arial" w:cs="Arial"/>
        </w:rPr>
      </w:pPr>
      <w:r>
        <w:rPr>
          <w:rFonts w:ascii="Arial" w:hAnsi="Arial" w:cs="Arial"/>
        </w:rPr>
        <w:t>Materials</w:t>
      </w:r>
      <w:r w:rsidR="00D44BFE">
        <w:rPr>
          <w:rFonts w:ascii="Arial" w:hAnsi="Arial" w:cs="Arial"/>
        </w:rPr>
        <w:t xml:space="preserve"> Needed</w:t>
      </w:r>
      <w:r>
        <w:rPr>
          <w:rFonts w:ascii="Arial" w:hAnsi="Arial" w:cs="Arial"/>
        </w:rPr>
        <w:t xml:space="preserve">: </w:t>
      </w:r>
    </w:p>
    <w:p w14:paraId="4263933E" w14:textId="77777777" w:rsidR="00216DC7" w:rsidRPr="00216DC7" w:rsidRDefault="00216DC7" w:rsidP="00216DC7">
      <w:pPr>
        <w:pStyle w:val="ListParagraph"/>
        <w:numPr>
          <w:ilvl w:val="0"/>
          <w:numId w:val="24"/>
        </w:numPr>
        <w:ind w:right="720"/>
        <w:rPr>
          <w:rFonts w:ascii="Arial" w:hAnsi="Arial" w:cs="Arial"/>
        </w:rPr>
      </w:pPr>
      <w:r w:rsidRPr="00216DC7">
        <w:rPr>
          <w:rFonts w:ascii="Arial" w:hAnsi="Arial" w:cs="Arial"/>
        </w:rPr>
        <w:t>Written step by step directions of the route using the “landmark, action” in 1</w:t>
      </w:r>
      <w:r w:rsidRPr="00216DC7">
        <w:rPr>
          <w:rFonts w:ascii="Arial" w:hAnsi="Arial" w:cs="Arial"/>
          <w:vertAlign w:val="superscript"/>
        </w:rPr>
        <w:t>st</w:t>
      </w:r>
      <w:r w:rsidRPr="00216DC7">
        <w:rPr>
          <w:rFonts w:ascii="Arial" w:hAnsi="Arial" w:cs="Arial"/>
        </w:rPr>
        <w:t xml:space="preserve"> person language, for each step. i.e. “Step 1. Starting at the door of my classroom (landmark), I turn right and travel down the hallway. (action)” Step 2. “At the end of the wall (landmark), cross the hall and turn left (action)”. </w:t>
      </w:r>
    </w:p>
    <w:p w14:paraId="0114928F" w14:textId="77777777" w:rsidR="00216DC7" w:rsidRPr="00216DC7" w:rsidRDefault="00216DC7" w:rsidP="00216DC7">
      <w:pPr>
        <w:pStyle w:val="ListParagraph"/>
        <w:numPr>
          <w:ilvl w:val="0"/>
          <w:numId w:val="23"/>
        </w:numPr>
        <w:ind w:right="720"/>
        <w:rPr>
          <w:rFonts w:ascii="Arial" w:hAnsi="Arial" w:cs="Arial"/>
        </w:rPr>
      </w:pPr>
      <w:r>
        <w:rPr>
          <w:rFonts w:ascii="Arial" w:hAnsi="Arial" w:cs="Arial"/>
        </w:rPr>
        <w:t xml:space="preserve">Tactile map materials. </w:t>
      </w:r>
    </w:p>
    <w:p w14:paraId="0D47340C" w14:textId="77777777" w:rsidR="003E51FC" w:rsidRDefault="003E51FC" w:rsidP="00BB1BB0">
      <w:pPr>
        <w:ind w:left="720" w:right="720"/>
        <w:rPr>
          <w:rFonts w:ascii="Arial" w:hAnsi="Arial" w:cs="Arial"/>
        </w:rPr>
      </w:pPr>
    </w:p>
    <w:p w14:paraId="7FA45765" w14:textId="77777777" w:rsidR="006C0F6E" w:rsidRDefault="003E51FC" w:rsidP="006C0F6E">
      <w:pPr>
        <w:ind w:left="720" w:right="720"/>
        <w:rPr>
          <w:rFonts w:ascii="Arial" w:hAnsi="Arial" w:cs="Arial"/>
        </w:rPr>
      </w:pPr>
      <w:r w:rsidRPr="006C0F6E">
        <w:rPr>
          <w:rFonts w:ascii="Arial" w:hAnsi="Arial" w:cs="Arial"/>
        </w:rPr>
        <w:t xml:space="preserve">Lesson Sequence: </w:t>
      </w:r>
    </w:p>
    <w:p w14:paraId="5EB9BB62" w14:textId="77777777" w:rsidR="00216DC7" w:rsidRDefault="003E51FC" w:rsidP="00216DC7">
      <w:pPr>
        <w:pStyle w:val="ListParagraph"/>
        <w:numPr>
          <w:ilvl w:val="0"/>
          <w:numId w:val="14"/>
        </w:numPr>
        <w:ind w:right="720"/>
        <w:rPr>
          <w:rFonts w:ascii="Arial" w:hAnsi="Arial" w:cs="Arial"/>
        </w:rPr>
      </w:pPr>
      <w:r w:rsidRPr="006C0F6E">
        <w:rPr>
          <w:rFonts w:ascii="Arial" w:hAnsi="Arial" w:cs="Arial"/>
        </w:rPr>
        <w:t>Introduce lesson.</w:t>
      </w:r>
    </w:p>
    <w:p w14:paraId="1656803C" w14:textId="1889892C" w:rsidR="006C0F6E" w:rsidRPr="006C0F6E" w:rsidRDefault="00216DC7" w:rsidP="006C0F6E">
      <w:pPr>
        <w:pStyle w:val="ListParagraph"/>
        <w:numPr>
          <w:ilvl w:val="0"/>
          <w:numId w:val="14"/>
        </w:numPr>
        <w:ind w:right="720"/>
        <w:rPr>
          <w:rFonts w:ascii="Arial" w:hAnsi="Arial" w:cs="Arial"/>
        </w:rPr>
      </w:pPr>
      <w:r>
        <w:rPr>
          <w:rFonts w:ascii="Arial" w:hAnsi="Arial" w:cs="Arial"/>
        </w:rPr>
        <w:t>Introduce new route.</w:t>
      </w:r>
      <w:r w:rsidR="006C0F6E" w:rsidRPr="006C0F6E">
        <w:rPr>
          <w:rFonts w:ascii="Arial" w:hAnsi="Arial" w:cs="Arial"/>
        </w:rPr>
        <w:t xml:space="preserve"> </w:t>
      </w:r>
    </w:p>
    <w:p w14:paraId="0F824B47" w14:textId="77777777" w:rsidR="006C0F6E" w:rsidRDefault="006C0F6E" w:rsidP="006C0F6E">
      <w:pPr>
        <w:pStyle w:val="ListParagraph"/>
        <w:numPr>
          <w:ilvl w:val="1"/>
          <w:numId w:val="14"/>
        </w:numPr>
        <w:ind w:right="720"/>
        <w:rPr>
          <w:rFonts w:ascii="Arial" w:hAnsi="Arial" w:cs="Arial"/>
        </w:rPr>
      </w:pPr>
      <w:r w:rsidRPr="006C0F6E">
        <w:rPr>
          <w:rFonts w:ascii="Arial" w:hAnsi="Arial" w:cs="Arial"/>
        </w:rPr>
        <w:t>Walk the route at least one time with student, giving step by step instructions and prompting as necessary</w:t>
      </w:r>
      <w:r w:rsidR="00216DC7">
        <w:rPr>
          <w:rFonts w:ascii="Arial" w:hAnsi="Arial" w:cs="Arial"/>
        </w:rPr>
        <w:t xml:space="preserve"> to complete the route correctly.</w:t>
      </w:r>
      <w:r w:rsidRPr="006C0F6E">
        <w:rPr>
          <w:rFonts w:ascii="Arial" w:hAnsi="Arial" w:cs="Arial"/>
        </w:rPr>
        <w:t xml:space="preserve"> </w:t>
      </w:r>
    </w:p>
    <w:p w14:paraId="148E8F3A" w14:textId="77777777" w:rsidR="00216DC7" w:rsidRPr="006C0F6E" w:rsidRDefault="00216DC7" w:rsidP="006C0F6E">
      <w:pPr>
        <w:pStyle w:val="ListParagraph"/>
        <w:numPr>
          <w:ilvl w:val="1"/>
          <w:numId w:val="14"/>
        </w:numPr>
        <w:ind w:right="720"/>
        <w:rPr>
          <w:rFonts w:ascii="Arial" w:hAnsi="Arial" w:cs="Arial"/>
        </w:rPr>
      </w:pPr>
      <w:r>
        <w:rPr>
          <w:rFonts w:ascii="Arial" w:hAnsi="Arial" w:cs="Arial"/>
        </w:rPr>
        <w:t xml:space="preserve">Record the student traveling the route in their favorite media (audio or video).  </w:t>
      </w:r>
    </w:p>
    <w:p w14:paraId="3C1972E5" w14:textId="77777777" w:rsidR="006C0F6E" w:rsidRPr="006C0F6E" w:rsidRDefault="006C0F6E" w:rsidP="006C0F6E">
      <w:pPr>
        <w:pStyle w:val="ListParagraph"/>
        <w:numPr>
          <w:ilvl w:val="0"/>
          <w:numId w:val="14"/>
        </w:numPr>
        <w:ind w:right="720"/>
        <w:rPr>
          <w:rFonts w:ascii="Arial" w:hAnsi="Arial" w:cs="Arial"/>
        </w:rPr>
      </w:pPr>
      <w:r w:rsidRPr="006C0F6E">
        <w:rPr>
          <w:rFonts w:ascii="Arial" w:hAnsi="Arial" w:cs="Arial"/>
        </w:rPr>
        <w:t xml:space="preserve">Travel to O&amp;M classroom to be seated. </w:t>
      </w:r>
    </w:p>
    <w:p w14:paraId="37599854" w14:textId="77777777" w:rsidR="00E463F6" w:rsidRDefault="00E463F6" w:rsidP="00E463F6">
      <w:pPr>
        <w:pStyle w:val="ListParagraph"/>
        <w:numPr>
          <w:ilvl w:val="0"/>
          <w:numId w:val="14"/>
        </w:numPr>
        <w:ind w:right="720"/>
        <w:rPr>
          <w:rFonts w:ascii="Arial" w:hAnsi="Arial" w:cs="Arial"/>
        </w:rPr>
      </w:pPr>
      <w:r>
        <w:rPr>
          <w:rFonts w:ascii="Arial" w:hAnsi="Arial" w:cs="Arial"/>
        </w:rPr>
        <w:t xml:space="preserve">Create Tactile map of the route with the student. </w:t>
      </w:r>
    </w:p>
    <w:p w14:paraId="03359FE4" w14:textId="77777777" w:rsidR="00E463F6" w:rsidRDefault="006C0F6E" w:rsidP="00E463F6">
      <w:pPr>
        <w:pStyle w:val="ListParagraph"/>
        <w:numPr>
          <w:ilvl w:val="1"/>
          <w:numId w:val="14"/>
        </w:numPr>
        <w:ind w:right="720"/>
        <w:rPr>
          <w:rFonts w:ascii="Arial" w:hAnsi="Arial" w:cs="Arial"/>
        </w:rPr>
      </w:pPr>
      <w:r w:rsidRPr="00E463F6">
        <w:rPr>
          <w:rFonts w:ascii="Arial" w:hAnsi="Arial" w:cs="Arial"/>
        </w:rPr>
        <w:t>Review the route verbally</w:t>
      </w:r>
      <w:r w:rsidR="00216DC7" w:rsidRPr="00E463F6">
        <w:rPr>
          <w:rFonts w:ascii="Arial" w:hAnsi="Arial" w:cs="Arial"/>
        </w:rPr>
        <w:t xml:space="preserve"> using the</w:t>
      </w:r>
      <w:r w:rsidRPr="00E463F6">
        <w:rPr>
          <w:rFonts w:ascii="Arial" w:hAnsi="Arial" w:cs="Arial"/>
        </w:rPr>
        <w:t xml:space="preserve"> step by step set of directions</w:t>
      </w:r>
      <w:r w:rsidR="00216DC7" w:rsidRPr="00E463F6">
        <w:rPr>
          <w:rFonts w:ascii="Arial" w:hAnsi="Arial" w:cs="Arial"/>
        </w:rPr>
        <w:t xml:space="preserve"> and recorded video/audio.</w:t>
      </w:r>
    </w:p>
    <w:p w14:paraId="3B43AB58" w14:textId="77777777" w:rsidR="00E463F6" w:rsidRDefault="003E51FC" w:rsidP="00E463F6">
      <w:pPr>
        <w:pStyle w:val="ListParagraph"/>
        <w:numPr>
          <w:ilvl w:val="1"/>
          <w:numId w:val="14"/>
        </w:numPr>
        <w:ind w:right="720"/>
        <w:rPr>
          <w:rFonts w:ascii="Arial" w:hAnsi="Arial" w:cs="Arial"/>
        </w:rPr>
      </w:pPr>
      <w:r w:rsidRPr="00E463F6">
        <w:rPr>
          <w:rFonts w:ascii="Arial" w:hAnsi="Arial" w:cs="Arial"/>
        </w:rPr>
        <w:t xml:space="preserve">Introduce </w:t>
      </w:r>
      <w:r w:rsidR="006C0F6E" w:rsidRPr="00E463F6">
        <w:rPr>
          <w:rFonts w:ascii="Arial" w:hAnsi="Arial" w:cs="Arial"/>
        </w:rPr>
        <w:t xml:space="preserve">tactile map </w:t>
      </w:r>
      <w:r w:rsidRPr="00E463F6">
        <w:rPr>
          <w:rFonts w:ascii="Arial" w:hAnsi="Arial" w:cs="Arial"/>
        </w:rPr>
        <w:t xml:space="preserve">materials to student. </w:t>
      </w:r>
    </w:p>
    <w:p w14:paraId="2E112DAF" w14:textId="77777777" w:rsidR="006C0F6E" w:rsidRPr="00E463F6" w:rsidRDefault="006C0F6E" w:rsidP="00E463F6">
      <w:pPr>
        <w:pStyle w:val="ListParagraph"/>
        <w:numPr>
          <w:ilvl w:val="1"/>
          <w:numId w:val="14"/>
        </w:numPr>
        <w:ind w:right="720"/>
        <w:rPr>
          <w:rFonts w:ascii="Arial" w:hAnsi="Arial" w:cs="Arial"/>
        </w:rPr>
      </w:pPr>
      <w:r w:rsidRPr="00E463F6">
        <w:rPr>
          <w:rFonts w:ascii="Arial" w:hAnsi="Arial" w:cs="Arial"/>
        </w:rPr>
        <w:t>Using the format “Landmark, action” for each step</w:t>
      </w:r>
      <w:r w:rsidR="00F046FA" w:rsidRPr="00E463F6">
        <w:rPr>
          <w:rFonts w:ascii="Arial" w:hAnsi="Arial" w:cs="Arial"/>
        </w:rPr>
        <w:t xml:space="preserve">, allow the student to choose the landmark piece (give 2-3 choices for each landmark). Use hand under hand to help them place it on the board correctly. </w:t>
      </w:r>
    </w:p>
    <w:p w14:paraId="64124D77" w14:textId="77777777" w:rsidR="00F046FA" w:rsidRDefault="00F046FA" w:rsidP="00F046FA">
      <w:pPr>
        <w:pStyle w:val="ListParagraph"/>
        <w:numPr>
          <w:ilvl w:val="0"/>
          <w:numId w:val="14"/>
        </w:numPr>
        <w:ind w:right="720"/>
        <w:rPr>
          <w:rFonts w:ascii="Arial" w:hAnsi="Arial" w:cs="Arial"/>
        </w:rPr>
      </w:pPr>
      <w:r>
        <w:rPr>
          <w:rFonts w:ascii="Arial" w:hAnsi="Arial" w:cs="Arial"/>
        </w:rPr>
        <w:t>Review the map.</w:t>
      </w:r>
    </w:p>
    <w:p w14:paraId="2D32C598" w14:textId="77777777" w:rsidR="00F046FA" w:rsidRDefault="00F046FA" w:rsidP="00F046FA">
      <w:pPr>
        <w:pStyle w:val="ListParagraph"/>
        <w:numPr>
          <w:ilvl w:val="0"/>
          <w:numId w:val="14"/>
        </w:numPr>
        <w:ind w:right="720"/>
        <w:rPr>
          <w:rFonts w:ascii="Arial" w:hAnsi="Arial" w:cs="Arial"/>
        </w:rPr>
      </w:pPr>
      <w:r>
        <w:rPr>
          <w:rFonts w:ascii="Arial" w:hAnsi="Arial" w:cs="Arial"/>
        </w:rPr>
        <w:t>Check for understanding.</w:t>
      </w:r>
    </w:p>
    <w:p w14:paraId="0FD31943" w14:textId="77777777" w:rsidR="00F046FA" w:rsidRDefault="00F046FA" w:rsidP="00F046FA">
      <w:pPr>
        <w:pStyle w:val="ListParagraph"/>
        <w:numPr>
          <w:ilvl w:val="1"/>
          <w:numId w:val="14"/>
        </w:numPr>
        <w:ind w:right="720"/>
        <w:rPr>
          <w:rFonts w:ascii="Arial" w:hAnsi="Arial" w:cs="Arial"/>
        </w:rPr>
      </w:pPr>
      <w:r>
        <w:rPr>
          <w:rFonts w:ascii="Arial" w:hAnsi="Arial" w:cs="Arial"/>
        </w:rPr>
        <w:t xml:space="preserve">Ask the student questions that will let you know where their concept gaps are. </w:t>
      </w:r>
    </w:p>
    <w:p w14:paraId="307CC5EE" w14:textId="77777777" w:rsidR="00F046FA" w:rsidRDefault="00F046FA" w:rsidP="00F046FA">
      <w:pPr>
        <w:pStyle w:val="ListParagraph"/>
        <w:numPr>
          <w:ilvl w:val="1"/>
          <w:numId w:val="14"/>
        </w:numPr>
        <w:ind w:right="720"/>
        <w:rPr>
          <w:rFonts w:ascii="Arial" w:hAnsi="Arial" w:cs="Arial"/>
        </w:rPr>
      </w:pPr>
      <w:r w:rsidRPr="00F046FA">
        <w:rPr>
          <w:rFonts w:ascii="Arial" w:hAnsi="Arial" w:cs="Arial"/>
        </w:rPr>
        <w:t xml:space="preserve">Fill the concept gaps at that moment and recheck for understanding. </w:t>
      </w:r>
    </w:p>
    <w:p w14:paraId="3DC203D8" w14:textId="77777777" w:rsidR="00F046FA" w:rsidRDefault="00F046FA" w:rsidP="00F046FA">
      <w:pPr>
        <w:pStyle w:val="ListParagraph"/>
        <w:numPr>
          <w:ilvl w:val="0"/>
          <w:numId w:val="14"/>
        </w:numPr>
        <w:ind w:right="720"/>
        <w:rPr>
          <w:rFonts w:ascii="Arial" w:hAnsi="Arial" w:cs="Arial"/>
        </w:rPr>
      </w:pPr>
      <w:r>
        <w:rPr>
          <w:rFonts w:ascii="Arial" w:hAnsi="Arial" w:cs="Arial"/>
        </w:rPr>
        <w:t>Summarize lesson.</w:t>
      </w:r>
      <w:r>
        <w:rPr>
          <w:rFonts w:ascii="Arial" w:hAnsi="Arial" w:cs="Arial"/>
        </w:rPr>
        <w:tab/>
      </w:r>
    </w:p>
    <w:p w14:paraId="571A3AC7" w14:textId="77777777" w:rsidR="00F046FA" w:rsidRDefault="00F046FA" w:rsidP="00F046FA">
      <w:pPr>
        <w:pStyle w:val="ListParagraph"/>
        <w:numPr>
          <w:ilvl w:val="1"/>
          <w:numId w:val="14"/>
        </w:numPr>
        <w:ind w:right="720"/>
        <w:rPr>
          <w:rFonts w:ascii="Arial" w:hAnsi="Arial" w:cs="Arial"/>
        </w:rPr>
      </w:pPr>
      <w:r>
        <w:rPr>
          <w:rFonts w:ascii="Arial" w:hAnsi="Arial" w:cs="Arial"/>
        </w:rPr>
        <w:t xml:space="preserve">Finish up the lesson by summarizing the key points of the lesson together. </w:t>
      </w:r>
    </w:p>
    <w:p w14:paraId="244DBECF" w14:textId="77777777" w:rsidR="00F046FA" w:rsidRDefault="00F046FA" w:rsidP="00F046FA">
      <w:pPr>
        <w:pStyle w:val="ListParagraph"/>
        <w:numPr>
          <w:ilvl w:val="1"/>
          <w:numId w:val="14"/>
        </w:numPr>
        <w:ind w:right="720"/>
        <w:rPr>
          <w:rFonts w:ascii="Arial" w:hAnsi="Arial" w:cs="Arial"/>
        </w:rPr>
      </w:pPr>
      <w:r>
        <w:rPr>
          <w:rFonts w:ascii="Arial" w:hAnsi="Arial" w:cs="Arial"/>
        </w:rPr>
        <w:t>Summary examples: “What did we do today?”, “Today, we traveled the route from your classroom to the front door of your classroom building. Then, we made a tactile map of the route!”.</w:t>
      </w:r>
    </w:p>
    <w:p w14:paraId="559DCEDC" w14:textId="77777777" w:rsidR="00F046FA" w:rsidRDefault="00F046FA" w:rsidP="00F046FA">
      <w:pPr>
        <w:pStyle w:val="ListParagraph"/>
        <w:numPr>
          <w:ilvl w:val="0"/>
          <w:numId w:val="14"/>
        </w:numPr>
        <w:ind w:right="720"/>
        <w:rPr>
          <w:rFonts w:ascii="Arial" w:hAnsi="Arial" w:cs="Arial"/>
        </w:rPr>
      </w:pPr>
      <w:r>
        <w:rPr>
          <w:rFonts w:ascii="Arial" w:hAnsi="Arial" w:cs="Arial"/>
        </w:rPr>
        <w:t>End lesson</w:t>
      </w:r>
    </w:p>
    <w:p w14:paraId="2215A896" w14:textId="77777777" w:rsidR="00F046FA" w:rsidRDefault="00F046FA" w:rsidP="00F046FA">
      <w:pPr>
        <w:pStyle w:val="ListParagraph"/>
        <w:numPr>
          <w:ilvl w:val="1"/>
          <w:numId w:val="14"/>
        </w:numPr>
        <w:ind w:right="720"/>
        <w:rPr>
          <w:rFonts w:ascii="Arial" w:hAnsi="Arial" w:cs="Arial"/>
        </w:rPr>
      </w:pPr>
      <w:r>
        <w:rPr>
          <w:rFonts w:ascii="Arial" w:hAnsi="Arial" w:cs="Arial"/>
        </w:rPr>
        <w:t xml:space="preserve">At the end of each lesson, I like to make sure the student feels successful with at least one part of the lesson and check for understanding one last time. </w:t>
      </w:r>
    </w:p>
    <w:p w14:paraId="33F15417" w14:textId="77777777" w:rsidR="00F046FA" w:rsidRDefault="00F046FA" w:rsidP="00E463F6">
      <w:pPr>
        <w:pStyle w:val="ListParagraph"/>
        <w:numPr>
          <w:ilvl w:val="1"/>
          <w:numId w:val="14"/>
        </w:numPr>
        <w:ind w:right="720"/>
        <w:rPr>
          <w:rFonts w:ascii="Arial" w:hAnsi="Arial" w:cs="Arial"/>
        </w:rPr>
      </w:pPr>
      <w:r>
        <w:rPr>
          <w:rFonts w:ascii="Arial" w:hAnsi="Arial" w:cs="Arial"/>
        </w:rPr>
        <w:t>Examples: “Tell me two things you learned or got better at today.”. and “What are you proud of yourself for doing today?”</w:t>
      </w:r>
    </w:p>
    <w:p w14:paraId="4C33C8C7" w14:textId="43B6E30D" w:rsidR="00D44BFE" w:rsidRPr="0071596B" w:rsidRDefault="00D44BFE" w:rsidP="0071596B">
      <w:pPr>
        <w:ind w:right="720"/>
        <w:rPr>
          <w:rFonts w:ascii="Arial" w:hAnsi="Arial" w:cs="Arial"/>
        </w:rPr>
      </w:pPr>
    </w:p>
    <w:p w14:paraId="79AA4CA3" w14:textId="77777777" w:rsidR="00D44BFE" w:rsidRPr="00E463F6" w:rsidRDefault="00D44BFE" w:rsidP="00D44BFE">
      <w:pPr>
        <w:pStyle w:val="ListParagraph"/>
        <w:ind w:left="1800" w:right="720"/>
        <w:rPr>
          <w:rFonts w:ascii="Arial" w:hAnsi="Arial" w:cs="Arial"/>
        </w:rPr>
      </w:pPr>
    </w:p>
    <w:p w14:paraId="154AFAF5" w14:textId="77777777" w:rsidR="00BB1BB0" w:rsidRDefault="00F046FA" w:rsidP="00D44BFE">
      <w:pPr>
        <w:pStyle w:val="Heading1"/>
      </w:pPr>
      <w:r>
        <w:t xml:space="preserve">Lesson Plan 2: </w:t>
      </w:r>
      <w:r w:rsidR="00E463F6">
        <w:t>P</w:t>
      </w:r>
      <w:r>
        <w:t>ractice walking the route</w:t>
      </w:r>
      <w:r w:rsidR="00E463F6">
        <w:t xml:space="preserve"> using the tactile map. </w:t>
      </w:r>
    </w:p>
    <w:p w14:paraId="788A58A6" w14:textId="77777777" w:rsidR="00F046FA" w:rsidRDefault="00F046FA" w:rsidP="00BB1BB0">
      <w:pPr>
        <w:ind w:left="720" w:right="720"/>
        <w:rPr>
          <w:rFonts w:ascii="Arial" w:hAnsi="Arial" w:cs="Arial"/>
        </w:rPr>
      </w:pPr>
    </w:p>
    <w:p w14:paraId="6E77DBBA" w14:textId="77777777" w:rsidR="00F046FA" w:rsidRDefault="00F046FA" w:rsidP="00BB1BB0">
      <w:pPr>
        <w:ind w:left="720" w:right="720"/>
        <w:rPr>
          <w:rFonts w:ascii="Arial" w:hAnsi="Arial" w:cs="Arial"/>
        </w:rPr>
      </w:pPr>
      <w:r>
        <w:rPr>
          <w:rFonts w:ascii="Arial" w:hAnsi="Arial" w:cs="Arial"/>
        </w:rPr>
        <w:t xml:space="preserve">Objective: Given verbal, tactile (touch prompts), and object (tactile map) support as necessary, Student will practice walking the route from their classroom to the </w:t>
      </w:r>
      <w:r w:rsidR="00E463F6">
        <w:rPr>
          <w:rFonts w:ascii="Arial" w:hAnsi="Arial" w:cs="Arial"/>
        </w:rPr>
        <w:t>building door.</w:t>
      </w:r>
      <w:bookmarkStart w:id="0" w:name="_GoBack"/>
      <w:bookmarkEnd w:id="0"/>
    </w:p>
    <w:p w14:paraId="07355F7E" w14:textId="77777777" w:rsidR="00E463F6" w:rsidRDefault="00E463F6" w:rsidP="00E463F6">
      <w:pPr>
        <w:ind w:left="720" w:right="720"/>
        <w:rPr>
          <w:rFonts w:ascii="Arial" w:hAnsi="Arial" w:cs="Arial"/>
        </w:rPr>
      </w:pPr>
    </w:p>
    <w:p w14:paraId="259D0E10" w14:textId="77777777" w:rsidR="00E463F6" w:rsidRDefault="00E463F6" w:rsidP="00E463F6">
      <w:pPr>
        <w:ind w:left="720" w:right="720"/>
        <w:rPr>
          <w:rFonts w:ascii="Arial" w:hAnsi="Arial" w:cs="Arial"/>
        </w:rPr>
      </w:pPr>
      <w:r>
        <w:rPr>
          <w:rFonts w:ascii="Arial" w:hAnsi="Arial" w:cs="Arial"/>
        </w:rPr>
        <w:t>Materials</w:t>
      </w:r>
      <w:r w:rsidR="00D44BFE">
        <w:rPr>
          <w:rFonts w:ascii="Arial" w:hAnsi="Arial" w:cs="Arial"/>
        </w:rPr>
        <w:t xml:space="preserve"> Needed</w:t>
      </w:r>
      <w:r>
        <w:rPr>
          <w:rFonts w:ascii="Arial" w:hAnsi="Arial" w:cs="Arial"/>
        </w:rPr>
        <w:t>:</w:t>
      </w:r>
    </w:p>
    <w:p w14:paraId="15313283" w14:textId="77777777" w:rsidR="00E463F6" w:rsidRDefault="00E463F6" w:rsidP="00E463F6">
      <w:pPr>
        <w:pStyle w:val="ListParagraph"/>
        <w:numPr>
          <w:ilvl w:val="0"/>
          <w:numId w:val="23"/>
        </w:numPr>
        <w:ind w:right="720"/>
        <w:rPr>
          <w:rFonts w:ascii="Arial" w:hAnsi="Arial" w:cs="Arial"/>
        </w:rPr>
      </w:pPr>
      <w:r>
        <w:rPr>
          <w:rFonts w:ascii="Arial" w:hAnsi="Arial" w:cs="Arial"/>
        </w:rPr>
        <w:t>Tactile map of route.</w:t>
      </w:r>
    </w:p>
    <w:p w14:paraId="1B6B95FF" w14:textId="77777777" w:rsidR="00E463F6" w:rsidRPr="00E463F6" w:rsidRDefault="00E463F6" w:rsidP="00E463F6">
      <w:pPr>
        <w:pStyle w:val="ListParagraph"/>
        <w:numPr>
          <w:ilvl w:val="0"/>
          <w:numId w:val="23"/>
        </w:numPr>
        <w:ind w:right="720"/>
        <w:rPr>
          <w:rFonts w:ascii="Arial" w:hAnsi="Arial" w:cs="Arial"/>
        </w:rPr>
      </w:pPr>
      <w:r>
        <w:rPr>
          <w:rFonts w:ascii="Arial" w:hAnsi="Arial" w:cs="Arial"/>
        </w:rPr>
        <w:t>Step by step instructions (for O&amp;MS)</w:t>
      </w:r>
    </w:p>
    <w:p w14:paraId="09661947" w14:textId="77777777" w:rsidR="00F046FA" w:rsidRDefault="00F046FA" w:rsidP="00BB1BB0">
      <w:pPr>
        <w:ind w:left="720" w:right="720"/>
        <w:rPr>
          <w:rFonts w:ascii="Arial" w:hAnsi="Arial" w:cs="Arial"/>
        </w:rPr>
      </w:pPr>
    </w:p>
    <w:p w14:paraId="2CE470C4" w14:textId="77777777" w:rsidR="00F046FA" w:rsidRDefault="00F046FA" w:rsidP="00D44BFE">
      <w:pPr>
        <w:ind w:left="720" w:right="720"/>
        <w:rPr>
          <w:rFonts w:ascii="Arial" w:hAnsi="Arial" w:cs="Arial"/>
        </w:rPr>
      </w:pPr>
      <w:r>
        <w:rPr>
          <w:rFonts w:ascii="Arial" w:hAnsi="Arial" w:cs="Arial"/>
        </w:rPr>
        <w:t>Lesson Sequence:</w:t>
      </w:r>
    </w:p>
    <w:p w14:paraId="52C6DCFA" w14:textId="77777777" w:rsidR="00F046FA" w:rsidRDefault="00F046FA" w:rsidP="00D44BFE">
      <w:pPr>
        <w:pStyle w:val="ListParagraph"/>
        <w:numPr>
          <w:ilvl w:val="0"/>
          <w:numId w:val="15"/>
        </w:numPr>
        <w:ind w:right="720" w:firstLine="0"/>
        <w:rPr>
          <w:rFonts w:ascii="Arial" w:hAnsi="Arial" w:cs="Arial"/>
        </w:rPr>
      </w:pPr>
      <w:r>
        <w:rPr>
          <w:rFonts w:ascii="Arial" w:hAnsi="Arial" w:cs="Arial"/>
        </w:rPr>
        <w:t>Introduce lesson</w:t>
      </w:r>
    </w:p>
    <w:p w14:paraId="3218517E" w14:textId="77777777" w:rsidR="00F046FA" w:rsidRDefault="00F046FA" w:rsidP="00D44BFE">
      <w:pPr>
        <w:pStyle w:val="ListParagraph"/>
        <w:numPr>
          <w:ilvl w:val="0"/>
          <w:numId w:val="15"/>
        </w:numPr>
        <w:ind w:right="720" w:firstLine="0"/>
        <w:rPr>
          <w:rFonts w:ascii="Arial" w:hAnsi="Arial" w:cs="Arial"/>
        </w:rPr>
      </w:pPr>
      <w:r>
        <w:rPr>
          <w:rFonts w:ascii="Arial" w:hAnsi="Arial" w:cs="Arial"/>
        </w:rPr>
        <w:t xml:space="preserve">Give the student the tactile map to follow along as you verbally give step by step instructions. </w:t>
      </w:r>
      <w:r w:rsidR="00CE2E59">
        <w:rPr>
          <w:rFonts w:ascii="Arial" w:hAnsi="Arial" w:cs="Arial"/>
        </w:rPr>
        <w:t>(</w:t>
      </w:r>
      <w:r w:rsidR="00CE2E59" w:rsidRPr="00CE2E59">
        <w:rPr>
          <w:rFonts w:ascii="Arial" w:hAnsi="Arial" w:cs="Arial"/>
          <w:i/>
        </w:rPr>
        <w:t>If needed forward or backward chain this activity.)</w:t>
      </w:r>
    </w:p>
    <w:p w14:paraId="69FB0D1D" w14:textId="77777777" w:rsidR="00F046FA" w:rsidRDefault="00F046FA" w:rsidP="00D44BFE">
      <w:pPr>
        <w:pStyle w:val="ListParagraph"/>
        <w:numPr>
          <w:ilvl w:val="0"/>
          <w:numId w:val="15"/>
        </w:numPr>
        <w:ind w:right="720" w:firstLine="0"/>
        <w:rPr>
          <w:rFonts w:ascii="Arial" w:hAnsi="Arial" w:cs="Arial"/>
        </w:rPr>
      </w:pPr>
      <w:r>
        <w:rPr>
          <w:rFonts w:ascii="Arial" w:hAnsi="Arial" w:cs="Arial"/>
        </w:rPr>
        <w:t xml:space="preserve">Give the student the step by step instructions, making sure that they are on the same place on the map as you give directions. </w:t>
      </w:r>
    </w:p>
    <w:p w14:paraId="5F32F02B" w14:textId="77777777" w:rsidR="00E463F6" w:rsidRDefault="00E463F6" w:rsidP="00D44BFE">
      <w:pPr>
        <w:pStyle w:val="ListParagraph"/>
        <w:numPr>
          <w:ilvl w:val="0"/>
          <w:numId w:val="15"/>
        </w:numPr>
        <w:ind w:right="720" w:firstLine="0"/>
        <w:rPr>
          <w:rFonts w:ascii="Arial" w:hAnsi="Arial" w:cs="Arial"/>
        </w:rPr>
      </w:pPr>
      <w:r>
        <w:rPr>
          <w:rFonts w:ascii="Arial" w:hAnsi="Arial" w:cs="Arial"/>
        </w:rPr>
        <w:t>P</w:t>
      </w:r>
      <w:r w:rsidR="00CE2E59">
        <w:rPr>
          <w:rFonts w:ascii="Arial" w:hAnsi="Arial" w:cs="Arial"/>
        </w:rPr>
        <w:t xml:space="preserve">ractice the route. </w:t>
      </w:r>
    </w:p>
    <w:p w14:paraId="40348B45" w14:textId="77777777" w:rsidR="00CE2E59" w:rsidRDefault="00CE2E59" w:rsidP="00D44BFE">
      <w:pPr>
        <w:pStyle w:val="ListParagraph"/>
        <w:numPr>
          <w:ilvl w:val="1"/>
          <w:numId w:val="15"/>
        </w:numPr>
        <w:ind w:left="1080" w:right="720" w:firstLine="0"/>
        <w:rPr>
          <w:rFonts w:ascii="Arial" w:hAnsi="Arial" w:cs="Arial"/>
        </w:rPr>
      </w:pPr>
      <w:r>
        <w:rPr>
          <w:rFonts w:ascii="Arial" w:hAnsi="Arial" w:cs="Arial"/>
        </w:rPr>
        <w:t>Using the tactile map, have the student travel the route from their classroom to the</w:t>
      </w:r>
      <w:r w:rsidR="00E463F6">
        <w:rPr>
          <w:rFonts w:ascii="Arial" w:hAnsi="Arial" w:cs="Arial"/>
        </w:rPr>
        <w:t xml:space="preserve"> building door. Check for understanding along the way. </w:t>
      </w:r>
    </w:p>
    <w:p w14:paraId="3ACFB440" w14:textId="77777777" w:rsidR="00CE2E59" w:rsidRDefault="00CE2E59" w:rsidP="00D44BFE">
      <w:pPr>
        <w:pStyle w:val="ListParagraph"/>
        <w:numPr>
          <w:ilvl w:val="0"/>
          <w:numId w:val="15"/>
        </w:numPr>
        <w:ind w:right="720" w:firstLine="0"/>
        <w:rPr>
          <w:rFonts w:ascii="Arial" w:hAnsi="Arial" w:cs="Arial"/>
        </w:rPr>
      </w:pPr>
      <w:r>
        <w:rPr>
          <w:rFonts w:ascii="Arial" w:hAnsi="Arial" w:cs="Arial"/>
        </w:rPr>
        <w:t>Summarize the lesson.</w:t>
      </w:r>
    </w:p>
    <w:p w14:paraId="4D42E174" w14:textId="77777777" w:rsidR="00CE2E59" w:rsidRDefault="00CE2E59" w:rsidP="00D44BFE">
      <w:pPr>
        <w:pStyle w:val="ListParagraph"/>
        <w:numPr>
          <w:ilvl w:val="0"/>
          <w:numId w:val="15"/>
        </w:numPr>
        <w:ind w:right="720" w:firstLine="0"/>
        <w:rPr>
          <w:rFonts w:ascii="Arial" w:hAnsi="Arial" w:cs="Arial"/>
        </w:rPr>
      </w:pPr>
      <w:r>
        <w:rPr>
          <w:rFonts w:ascii="Arial" w:hAnsi="Arial" w:cs="Arial"/>
        </w:rPr>
        <w:t>End the lesson.</w:t>
      </w:r>
    </w:p>
    <w:p w14:paraId="19CFEFB1" w14:textId="77777777" w:rsidR="00CE2E59" w:rsidRDefault="00CE2E59" w:rsidP="00CE2E59">
      <w:pPr>
        <w:ind w:right="720"/>
        <w:rPr>
          <w:rFonts w:ascii="Arial" w:hAnsi="Arial" w:cs="Arial"/>
        </w:rPr>
      </w:pPr>
      <w:r>
        <w:rPr>
          <w:rFonts w:ascii="Arial" w:hAnsi="Arial" w:cs="Arial"/>
        </w:rPr>
        <w:br w:type="page"/>
      </w:r>
    </w:p>
    <w:p w14:paraId="479C761B" w14:textId="77777777" w:rsidR="009952B4" w:rsidRDefault="009952B4" w:rsidP="00D44BFE">
      <w:pPr>
        <w:pStyle w:val="Heading1"/>
        <w:ind w:left="720" w:firstLine="0"/>
      </w:pPr>
    </w:p>
    <w:p w14:paraId="592B16E4" w14:textId="6008AB32" w:rsidR="00CE2E59" w:rsidRDefault="00CE2E59" w:rsidP="00D44BFE">
      <w:pPr>
        <w:pStyle w:val="Heading1"/>
        <w:ind w:left="720" w:firstLine="0"/>
      </w:pPr>
      <w:r>
        <w:t xml:space="preserve">Lesson 3: </w:t>
      </w:r>
      <w:r w:rsidR="00E463F6">
        <w:t>Create written direction</w:t>
      </w:r>
      <w:r w:rsidR="00D44BFE">
        <w:t>s</w:t>
      </w:r>
      <w:r w:rsidR="00E463F6">
        <w:t xml:space="preserve"> for the route from their classroom to the building door. </w:t>
      </w:r>
    </w:p>
    <w:p w14:paraId="651A0E81" w14:textId="77777777" w:rsidR="00CE2E59" w:rsidRDefault="00CE2E59" w:rsidP="00CE2E59">
      <w:pPr>
        <w:ind w:right="720" w:firstLine="720"/>
        <w:rPr>
          <w:rFonts w:ascii="Arial" w:hAnsi="Arial" w:cs="Arial"/>
        </w:rPr>
      </w:pPr>
    </w:p>
    <w:p w14:paraId="33AB575C" w14:textId="77777777" w:rsidR="00CE2E59" w:rsidRDefault="00CE2E59" w:rsidP="00E463F6">
      <w:pPr>
        <w:ind w:left="720" w:right="720"/>
        <w:rPr>
          <w:rFonts w:ascii="Arial" w:hAnsi="Arial" w:cs="Arial"/>
        </w:rPr>
      </w:pPr>
      <w:r>
        <w:rPr>
          <w:rFonts w:ascii="Arial" w:hAnsi="Arial" w:cs="Arial"/>
        </w:rPr>
        <w:t xml:space="preserve">Objective: Using a recording of the route from their classroom to the building door, Student will help write their own route. </w:t>
      </w:r>
    </w:p>
    <w:p w14:paraId="4F433EDC" w14:textId="77777777" w:rsidR="00CE2E59" w:rsidRDefault="00CE2E59" w:rsidP="00CE2E59">
      <w:pPr>
        <w:ind w:right="720" w:firstLine="720"/>
        <w:rPr>
          <w:rFonts w:ascii="Arial" w:hAnsi="Arial" w:cs="Arial"/>
        </w:rPr>
      </w:pPr>
    </w:p>
    <w:p w14:paraId="61CF60FA" w14:textId="77777777" w:rsidR="00CE2E59" w:rsidRDefault="00CE2E59" w:rsidP="00CE2E59">
      <w:pPr>
        <w:ind w:right="720" w:firstLine="720"/>
        <w:rPr>
          <w:rFonts w:ascii="Arial" w:hAnsi="Arial" w:cs="Arial"/>
        </w:rPr>
      </w:pPr>
      <w:r>
        <w:rPr>
          <w:rFonts w:ascii="Arial" w:hAnsi="Arial" w:cs="Arial"/>
        </w:rPr>
        <w:t>Materials</w:t>
      </w:r>
      <w:r w:rsidR="00D44BFE">
        <w:rPr>
          <w:rFonts w:ascii="Arial" w:hAnsi="Arial" w:cs="Arial"/>
        </w:rPr>
        <w:t xml:space="preserve"> Needed</w:t>
      </w:r>
      <w:r>
        <w:rPr>
          <w:rFonts w:ascii="Arial" w:hAnsi="Arial" w:cs="Arial"/>
        </w:rPr>
        <w:t xml:space="preserve">: </w:t>
      </w:r>
    </w:p>
    <w:p w14:paraId="6BC8359A" w14:textId="77777777" w:rsidR="00CE2E59" w:rsidRDefault="00CE2E59" w:rsidP="00CE2E59">
      <w:pPr>
        <w:pStyle w:val="ListParagraph"/>
        <w:numPr>
          <w:ilvl w:val="0"/>
          <w:numId w:val="17"/>
        </w:numPr>
        <w:ind w:right="720"/>
        <w:rPr>
          <w:rFonts w:ascii="Arial" w:hAnsi="Arial" w:cs="Arial"/>
        </w:rPr>
      </w:pPr>
      <w:r w:rsidRPr="00CE2E59">
        <w:rPr>
          <w:rFonts w:ascii="Arial" w:hAnsi="Arial" w:cs="Arial"/>
        </w:rPr>
        <w:t xml:space="preserve">Recording of the route. </w:t>
      </w:r>
    </w:p>
    <w:p w14:paraId="7ABD4C87" w14:textId="77777777" w:rsidR="00CE2E59" w:rsidRDefault="00CE2E59" w:rsidP="00CE2E59">
      <w:pPr>
        <w:pStyle w:val="ListParagraph"/>
        <w:numPr>
          <w:ilvl w:val="0"/>
          <w:numId w:val="17"/>
        </w:numPr>
        <w:ind w:right="720"/>
        <w:rPr>
          <w:rFonts w:ascii="Arial" w:hAnsi="Arial" w:cs="Arial"/>
        </w:rPr>
      </w:pPr>
      <w:r w:rsidRPr="00CE2E59">
        <w:rPr>
          <w:rFonts w:ascii="Arial" w:hAnsi="Arial" w:cs="Arial"/>
        </w:rPr>
        <w:t xml:space="preserve">Braille Writer, pre-written cards in Students’ literacy medium, Picture Symbols, Tactile Symbols, or the appropriate combination of literacy mediums. </w:t>
      </w:r>
    </w:p>
    <w:p w14:paraId="4B2DD359" w14:textId="77777777" w:rsidR="00CE2E59" w:rsidRPr="00CE2E59" w:rsidRDefault="00CE2E59" w:rsidP="00CE2E59">
      <w:pPr>
        <w:pStyle w:val="ListParagraph"/>
        <w:numPr>
          <w:ilvl w:val="0"/>
          <w:numId w:val="17"/>
        </w:numPr>
        <w:ind w:right="720"/>
        <w:rPr>
          <w:rFonts w:ascii="Arial" w:hAnsi="Arial" w:cs="Arial"/>
        </w:rPr>
      </w:pPr>
      <w:r>
        <w:rPr>
          <w:rFonts w:ascii="Arial" w:hAnsi="Arial" w:cs="Arial"/>
        </w:rPr>
        <w:t xml:space="preserve">O&amp;M Specialist’s written step by step directions from Lesson 1. </w:t>
      </w:r>
    </w:p>
    <w:p w14:paraId="3811E45C" w14:textId="77777777" w:rsidR="00CE2E59" w:rsidRDefault="00CE2E59" w:rsidP="00CE2E59">
      <w:pPr>
        <w:ind w:right="720" w:firstLine="720"/>
        <w:rPr>
          <w:rFonts w:ascii="Arial" w:hAnsi="Arial" w:cs="Arial"/>
        </w:rPr>
      </w:pPr>
    </w:p>
    <w:p w14:paraId="21726DE6" w14:textId="77777777" w:rsidR="00CE2E59" w:rsidRDefault="00CE2E59" w:rsidP="00CE2E59">
      <w:pPr>
        <w:ind w:right="720" w:firstLine="720"/>
        <w:rPr>
          <w:rFonts w:ascii="Arial" w:hAnsi="Arial" w:cs="Arial"/>
        </w:rPr>
      </w:pPr>
      <w:r>
        <w:rPr>
          <w:rFonts w:ascii="Arial" w:hAnsi="Arial" w:cs="Arial"/>
        </w:rPr>
        <w:t xml:space="preserve">Lesson Sequence: </w:t>
      </w:r>
    </w:p>
    <w:p w14:paraId="3DEEC72E" w14:textId="77777777" w:rsidR="00CE2E59" w:rsidRDefault="00CE2E59" w:rsidP="00D44BFE">
      <w:pPr>
        <w:pStyle w:val="ListParagraph"/>
        <w:numPr>
          <w:ilvl w:val="0"/>
          <w:numId w:val="16"/>
        </w:numPr>
        <w:ind w:right="720" w:firstLine="0"/>
        <w:rPr>
          <w:rFonts w:ascii="Arial" w:hAnsi="Arial" w:cs="Arial"/>
        </w:rPr>
      </w:pPr>
      <w:r>
        <w:rPr>
          <w:rFonts w:ascii="Arial" w:hAnsi="Arial" w:cs="Arial"/>
        </w:rPr>
        <w:t xml:space="preserve">Introduce lesson. </w:t>
      </w:r>
    </w:p>
    <w:p w14:paraId="0C5BF326" w14:textId="77777777" w:rsidR="00CE2E59" w:rsidRDefault="00CE2E59" w:rsidP="00D44BFE">
      <w:pPr>
        <w:pStyle w:val="ListParagraph"/>
        <w:numPr>
          <w:ilvl w:val="0"/>
          <w:numId w:val="16"/>
        </w:numPr>
        <w:ind w:right="720" w:firstLine="0"/>
        <w:rPr>
          <w:rFonts w:ascii="Arial" w:hAnsi="Arial" w:cs="Arial"/>
        </w:rPr>
      </w:pPr>
      <w:r>
        <w:rPr>
          <w:rFonts w:ascii="Arial" w:hAnsi="Arial" w:cs="Arial"/>
        </w:rPr>
        <w:t>While seated at a table or desk, have student help write the route using the step by step “Landmark, Action” in 1</w:t>
      </w:r>
      <w:r w:rsidRPr="00CE2E59">
        <w:rPr>
          <w:rFonts w:ascii="Arial" w:hAnsi="Arial" w:cs="Arial"/>
          <w:vertAlign w:val="superscript"/>
        </w:rPr>
        <w:t>st</w:t>
      </w:r>
      <w:r>
        <w:rPr>
          <w:rFonts w:ascii="Arial" w:hAnsi="Arial" w:cs="Arial"/>
        </w:rPr>
        <w:t xml:space="preserve"> person format.  </w:t>
      </w:r>
    </w:p>
    <w:p w14:paraId="3E8BBE90" w14:textId="77777777" w:rsidR="00B95F8E" w:rsidRDefault="00CE2E59" w:rsidP="00D44BFE">
      <w:pPr>
        <w:pStyle w:val="ListParagraph"/>
        <w:numPr>
          <w:ilvl w:val="0"/>
          <w:numId w:val="16"/>
        </w:numPr>
        <w:ind w:right="720" w:firstLine="0"/>
        <w:rPr>
          <w:rFonts w:ascii="Arial" w:hAnsi="Arial" w:cs="Arial"/>
        </w:rPr>
      </w:pPr>
      <w:r>
        <w:rPr>
          <w:rFonts w:ascii="Arial" w:hAnsi="Arial" w:cs="Arial"/>
        </w:rPr>
        <w:t>Using the new</w:t>
      </w:r>
      <w:r w:rsidR="00B95F8E">
        <w:rPr>
          <w:rFonts w:ascii="Arial" w:hAnsi="Arial" w:cs="Arial"/>
        </w:rPr>
        <w:t xml:space="preserve">ly created written format, have the student travel the route. </w:t>
      </w:r>
    </w:p>
    <w:p w14:paraId="121A7847" w14:textId="77777777" w:rsidR="00B95F8E" w:rsidRDefault="00B95F8E" w:rsidP="00D44BFE">
      <w:pPr>
        <w:pStyle w:val="ListParagraph"/>
        <w:numPr>
          <w:ilvl w:val="1"/>
          <w:numId w:val="16"/>
        </w:numPr>
        <w:ind w:right="720" w:firstLine="0"/>
        <w:rPr>
          <w:rFonts w:ascii="Arial" w:hAnsi="Arial" w:cs="Arial"/>
        </w:rPr>
      </w:pPr>
      <w:r>
        <w:rPr>
          <w:rFonts w:ascii="Arial" w:hAnsi="Arial" w:cs="Arial"/>
        </w:rPr>
        <w:t>Give prompts as appropriate.</w:t>
      </w:r>
    </w:p>
    <w:p w14:paraId="1C84E6BB" w14:textId="77777777" w:rsidR="00B95F8E" w:rsidRDefault="00B95F8E" w:rsidP="00D44BFE">
      <w:pPr>
        <w:pStyle w:val="ListParagraph"/>
        <w:numPr>
          <w:ilvl w:val="0"/>
          <w:numId w:val="16"/>
        </w:numPr>
        <w:ind w:right="720" w:firstLine="0"/>
        <w:rPr>
          <w:rFonts w:ascii="Arial" w:hAnsi="Arial" w:cs="Arial"/>
        </w:rPr>
      </w:pPr>
      <w:r>
        <w:rPr>
          <w:rFonts w:ascii="Arial" w:hAnsi="Arial" w:cs="Arial"/>
        </w:rPr>
        <w:t xml:space="preserve">Check for Understanding. </w:t>
      </w:r>
    </w:p>
    <w:p w14:paraId="31944A7C" w14:textId="77777777" w:rsidR="00B95F8E" w:rsidRDefault="00B95F8E" w:rsidP="00D44BFE">
      <w:pPr>
        <w:pStyle w:val="ListParagraph"/>
        <w:numPr>
          <w:ilvl w:val="1"/>
          <w:numId w:val="16"/>
        </w:numPr>
        <w:ind w:right="720" w:firstLine="0"/>
        <w:rPr>
          <w:rFonts w:ascii="Arial" w:hAnsi="Arial" w:cs="Arial"/>
        </w:rPr>
      </w:pPr>
      <w:r>
        <w:rPr>
          <w:rFonts w:ascii="Arial" w:hAnsi="Arial" w:cs="Arial"/>
        </w:rPr>
        <w:t xml:space="preserve">Fill in any concept gaps and check for understanding again. </w:t>
      </w:r>
    </w:p>
    <w:p w14:paraId="20FA3384" w14:textId="77777777" w:rsidR="00B95F8E" w:rsidRDefault="00B95F8E" w:rsidP="00D44BFE">
      <w:pPr>
        <w:pStyle w:val="ListParagraph"/>
        <w:numPr>
          <w:ilvl w:val="0"/>
          <w:numId w:val="16"/>
        </w:numPr>
        <w:ind w:right="720" w:firstLine="0"/>
        <w:rPr>
          <w:rFonts w:ascii="Arial" w:hAnsi="Arial" w:cs="Arial"/>
        </w:rPr>
      </w:pPr>
      <w:r>
        <w:rPr>
          <w:rFonts w:ascii="Arial" w:hAnsi="Arial" w:cs="Arial"/>
        </w:rPr>
        <w:t>Summarize Lesson.</w:t>
      </w:r>
    </w:p>
    <w:p w14:paraId="399718D5" w14:textId="77777777" w:rsidR="00B95F8E" w:rsidRDefault="00B95F8E" w:rsidP="00D44BFE">
      <w:pPr>
        <w:pStyle w:val="ListParagraph"/>
        <w:numPr>
          <w:ilvl w:val="0"/>
          <w:numId w:val="16"/>
        </w:numPr>
        <w:ind w:right="720" w:firstLine="0"/>
        <w:rPr>
          <w:rFonts w:ascii="Arial" w:hAnsi="Arial" w:cs="Arial"/>
        </w:rPr>
      </w:pPr>
      <w:r>
        <w:rPr>
          <w:rFonts w:ascii="Arial" w:hAnsi="Arial" w:cs="Arial"/>
        </w:rPr>
        <w:t>End Lesson</w:t>
      </w:r>
    </w:p>
    <w:p w14:paraId="74A080F6" w14:textId="77777777" w:rsidR="00B95F8E" w:rsidRDefault="00B95F8E" w:rsidP="00B95F8E">
      <w:pPr>
        <w:ind w:right="720"/>
        <w:rPr>
          <w:rFonts w:ascii="Arial" w:hAnsi="Arial" w:cs="Arial"/>
        </w:rPr>
      </w:pPr>
    </w:p>
    <w:p w14:paraId="4C80588D" w14:textId="77777777" w:rsidR="00B95F8E" w:rsidRDefault="00B95F8E" w:rsidP="00B95F8E">
      <w:pPr>
        <w:ind w:right="720"/>
        <w:rPr>
          <w:rFonts w:ascii="Arial" w:hAnsi="Arial" w:cs="Arial"/>
        </w:rPr>
      </w:pPr>
      <w:r>
        <w:rPr>
          <w:rFonts w:ascii="Arial" w:hAnsi="Arial" w:cs="Arial"/>
        </w:rPr>
        <w:br w:type="page"/>
      </w:r>
    </w:p>
    <w:p w14:paraId="774653C5" w14:textId="77777777" w:rsidR="009952B4" w:rsidRDefault="009952B4" w:rsidP="00D44BFE">
      <w:pPr>
        <w:pStyle w:val="Heading1"/>
      </w:pPr>
    </w:p>
    <w:p w14:paraId="72D1E45F" w14:textId="1FBED6E2" w:rsidR="00B95F8E" w:rsidRDefault="00B95F8E" w:rsidP="00D44BFE">
      <w:pPr>
        <w:pStyle w:val="Heading1"/>
      </w:pPr>
      <w:r>
        <w:t xml:space="preserve">Lesson 4: Use written directions and/or tactile map to travel the route. </w:t>
      </w:r>
    </w:p>
    <w:p w14:paraId="793317D4" w14:textId="77777777" w:rsidR="00B95F8E" w:rsidRDefault="00B95F8E" w:rsidP="00B95F8E">
      <w:pPr>
        <w:ind w:left="720" w:right="720"/>
        <w:rPr>
          <w:rFonts w:ascii="Arial" w:hAnsi="Arial" w:cs="Arial"/>
        </w:rPr>
      </w:pPr>
    </w:p>
    <w:p w14:paraId="38262204" w14:textId="77777777" w:rsidR="00B95F8E" w:rsidRDefault="00B95F8E" w:rsidP="00B95F8E">
      <w:pPr>
        <w:ind w:left="720" w:right="720"/>
        <w:rPr>
          <w:rFonts w:ascii="Arial" w:hAnsi="Arial" w:cs="Arial"/>
        </w:rPr>
      </w:pPr>
      <w:r>
        <w:rPr>
          <w:rFonts w:ascii="Arial" w:hAnsi="Arial" w:cs="Arial"/>
        </w:rPr>
        <w:t>Objective: Using written directions and/or</w:t>
      </w:r>
      <w:r w:rsidR="00E463F6">
        <w:rPr>
          <w:rFonts w:ascii="Arial" w:hAnsi="Arial" w:cs="Arial"/>
        </w:rPr>
        <w:t xml:space="preserve"> </w:t>
      </w:r>
      <w:r>
        <w:rPr>
          <w:rFonts w:ascii="Arial" w:hAnsi="Arial" w:cs="Arial"/>
        </w:rPr>
        <w:t xml:space="preserve">tactile map, Student will travel to travel the route from their classroom to the building door given X verbal prompts on X attempts at the route. </w:t>
      </w:r>
    </w:p>
    <w:p w14:paraId="29F3D2FD" w14:textId="77777777" w:rsidR="00B95F8E" w:rsidRDefault="00B95F8E" w:rsidP="00B95F8E">
      <w:pPr>
        <w:ind w:left="720" w:right="720"/>
        <w:rPr>
          <w:rFonts w:ascii="Arial" w:hAnsi="Arial" w:cs="Arial"/>
        </w:rPr>
      </w:pPr>
    </w:p>
    <w:p w14:paraId="09F1FE18" w14:textId="77777777" w:rsidR="00B95F8E" w:rsidRDefault="00B95F8E" w:rsidP="00B95F8E">
      <w:pPr>
        <w:ind w:left="720" w:right="720"/>
        <w:rPr>
          <w:rFonts w:ascii="Arial" w:hAnsi="Arial" w:cs="Arial"/>
        </w:rPr>
      </w:pPr>
      <w:r>
        <w:rPr>
          <w:rFonts w:ascii="Arial" w:hAnsi="Arial" w:cs="Arial"/>
        </w:rPr>
        <w:t>Materials Needed:</w:t>
      </w:r>
    </w:p>
    <w:p w14:paraId="23AD8B74" w14:textId="77777777" w:rsidR="00B95F8E" w:rsidRDefault="00B95F8E" w:rsidP="00B95F8E">
      <w:pPr>
        <w:pStyle w:val="ListParagraph"/>
        <w:numPr>
          <w:ilvl w:val="0"/>
          <w:numId w:val="18"/>
        </w:numPr>
        <w:ind w:right="720"/>
        <w:rPr>
          <w:rFonts w:ascii="Arial" w:hAnsi="Arial" w:cs="Arial"/>
        </w:rPr>
      </w:pPr>
      <w:r w:rsidRPr="00B95F8E">
        <w:rPr>
          <w:rFonts w:ascii="Arial" w:hAnsi="Arial" w:cs="Arial"/>
        </w:rPr>
        <w:t>Written directions</w:t>
      </w:r>
    </w:p>
    <w:p w14:paraId="53CBA579" w14:textId="77777777" w:rsidR="00B95F8E" w:rsidRDefault="00B95F8E" w:rsidP="00B95F8E">
      <w:pPr>
        <w:pStyle w:val="ListParagraph"/>
        <w:numPr>
          <w:ilvl w:val="0"/>
          <w:numId w:val="18"/>
        </w:numPr>
        <w:ind w:right="720"/>
        <w:rPr>
          <w:rFonts w:ascii="Arial" w:hAnsi="Arial" w:cs="Arial"/>
        </w:rPr>
      </w:pPr>
      <w:r>
        <w:rPr>
          <w:rFonts w:ascii="Arial" w:hAnsi="Arial" w:cs="Arial"/>
        </w:rPr>
        <w:t>Tactile map</w:t>
      </w:r>
    </w:p>
    <w:p w14:paraId="469805F9" w14:textId="77777777" w:rsidR="00B95F8E" w:rsidRDefault="00B95F8E" w:rsidP="00B95F8E">
      <w:pPr>
        <w:ind w:left="720" w:right="720"/>
        <w:rPr>
          <w:rFonts w:ascii="Arial" w:hAnsi="Arial" w:cs="Arial"/>
        </w:rPr>
      </w:pPr>
    </w:p>
    <w:p w14:paraId="5129F454" w14:textId="77777777" w:rsidR="00B95F8E" w:rsidRDefault="00B95F8E" w:rsidP="00B95F8E">
      <w:pPr>
        <w:ind w:left="720" w:right="720"/>
        <w:rPr>
          <w:rFonts w:ascii="Arial" w:hAnsi="Arial" w:cs="Arial"/>
        </w:rPr>
      </w:pPr>
      <w:r>
        <w:rPr>
          <w:rFonts w:ascii="Arial" w:hAnsi="Arial" w:cs="Arial"/>
        </w:rPr>
        <w:t>Lesson Sequence:</w:t>
      </w:r>
    </w:p>
    <w:p w14:paraId="518F104F" w14:textId="77777777" w:rsidR="00B95F8E" w:rsidRDefault="00B95F8E" w:rsidP="00D44BFE">
      <w:pPr>
        <w:pStyle w:val="ListParagraph"/>
        <w:numPr>
          <w:ilvl w:val="0"/>
          <w:numId w:val="21"/>
        </w:numPr>
        <w:ind w:right="720" w:hanging="90"/>
        <w:rPr>
          <w:rFonts w:ascii="Arial" w:hAnsi="Arial" w:cs="Arial"/>
        </w:rPr>
      </w:pPr>
      <w:r>
        <w:rPr>
          <w:rFonts w:ascii="Arial" w:hAnsi="Arial" w:cs="Arial"/>
        </w:rPr>
        <w:t>Introduce lesson.</w:t>
      </w:r>
    </w:p>
    <w:p w14:paraId="78717FB6" w14:textId="77777777" w:rsidR="00B95F8E" w:rsidRDefault="00B95F8E" w:rsidP="00D44BFE">
      <w:pPr>
        <w:pStyle w:val="ListParagraph"/>
        <w:numPr>
          <w:ilvl w:val="0"/>
          <w:numId w:val="21"/>
        </w:numPr>
        <w:ind w:right="720" w:hanging="90"/>
        <w:rPr>
          <w:rFonts w:ascii="Arial" w:hAnsi="Arial" w:cs="Arial"/>
        </w:rPr>
      </w:pPr>
      <w:r>
        <w:rPr>
          <w:rFonts w:ascii="Arial" w:hAnsi="Arial" w:cs="Arial"/>
        </w:rPr>
        <w:t xml:space="preserve">Starting at the beginning of the route, have the student explain the steps of the route. </w:t>
      </w:r>
    </w:p>
    <w:p w14:paraId="353D613A" w14:textId="77777777" w:rsidR="00B95F8E" w:rsidRDefault="00B95F8E" w:rsidP="00D44BFE">
      <w:pPr>
        <w:pStyle w:val="ListParagraph"/>
        <w:numPr>
          <w:ilvl w:val="0"/>
          <w:numId w:val="21"/>
        </w:numPr>
        <w:ind w:right="720" w:hanging="90"/>
        <w:rPr>
          <w:rFonts w:ascii="Arial" w:hAnsi="Arial" w:cs="Arial"/>
        </w:rPr>
      </w:pPr>
      <w:r>
        <w:rPr>
          <w:rFonts w:ascii="Arial" w:hAnsi="Arial" w:cs="Arial"/>
        </w:rPr>
        <w:t xml:space="preserve">Have the student travel the route X amount of times, using the written directions and/ or tactile map as necessary, giving X verbal prompts (if necessary). </w:t>
      </w:r>
    </w:p>
    <w:p w14:paraId="0EC7CE82" w14:textId="77777777" w:rsidR="00B95F8E" w:rsidRDefault="00B95F8E" w:rsidP="00D44BFE">
      <w:pPr>
        <w:pStyle w:val="ListParagraph"/>
        <w:numPr>
          <w:ilvl w:val="0"/>
          <w:numId w:val="21"/>
        </w:numPr>
        <w:ind w:right="720" w:hanging="90"/>
        <w:rPr>
          <w:rFonts w:ascii="Arial" w:hAnsi="Arial" w:cs="Arial"/>
        </w:rPr>
      </w:pPr>
      <w:r>
        <w:rPr>
          <w:rFonts w:ascii="Arial" w:hAnsi="Arial" w:cs="Arial"/>
        </w:rPr>
        <w:t>Summarize Lesson</w:t>
      </w:r>
    </w:p>
    <w:p w14:paraId="2249FBF0" w14:textId="77777777" w:rsidR="00B95F8E" w:rsidRDefault="00B95F8E" w:rsidP="00D44BFE">
      <w:pPr>
        <w:pStyle w:val="ListParagraph"/>
        <w:numPr>
          <w:ilvl w:val="0"/>
          <w:numId w:val="21"/>
        </w:numPr>
        <w:ind w:right="720" w:hanging="90"/>
        <w:rPr>
          <w:rFonts w:ascii="Arial" w:hAnsi="Arial" w:cs="Arial"/>
        </w:rPr>
      </w:pPr>
      <w:r>
        <w:rPr>
          <w:rFonts w:ascii="Arial" w:hAnsi="Arial" w:cs="Arial"/>
        </w:rPr>
        <w:t>End lesson.</w:t>
      </w:r>
    </w:p>
    <w:p w14:paraId="0B52EE32" w14:textId="586BB496" w:rsidR="00E463F6" w:rsidRDefault="00E463F6" w:rsidP="00E463F6">
      <w:pPr>
        <w:ind w:right="720"/>
        <w:rPr>
          <w:rFonts w:ascii="Arial" w:hAnsi="Arial" w:cs="Arial"/>
        </w:rPr>
      </w:pPr>
    </w:p>
    <w:p w14:paraId="36FBC2F9" w14:textId="77777777" w:rsidR="009952B4" w:rsidRDefault="009952B4" w:rsidP="00E463F6">
      <w:pPr>
        <w:ind w:right="720"/>
        <w:rPr>
          <w:rFonts w:ascii="Arial" w:hAnsi="Arial" w:cs="Arial"/>
        </w:rPr>
      </w:pPr>
    </w:p>
    <w:p w14:paraId="0788BD00" w14:textId="77777777" w:rsidR="00E463F6" w:rsidRDefault="00E463F6" w:rsidP="00E463F6">
      <w:pPr>
        <w:ind w:right="720"/>
        <w:rPr>
          <w:rFonts w:ascii="Arial" w:hAnsi="Arial" w:cs="Arial"/>
        </w:rPr>
      </w:pPr>
      <w:r>
        <w:rPr>
          <w:rFonts w:ascii="Arial" w:hAnsi="Arial" w:cs="Arial"/>
        </w:rPr>
        <w:t xml:space="preserve"> </w:t>
      </w:r>
    </w:p>
    <w:p w14:paraId="23C74B65" w14:textId="77777777" w:rsidR="00E463F6" w:rsidRDefault="00E463F6" w:rsidP="00D44BFE">
      <w:pPr>
        <w:pStyle w:val="Heading1"/>
        <w:ind w:left="720" w:firstLine="0"/>
      </w:pPr>
      <w:r>
        <w:t xml:space="preserve">Lesson 5: Use only 1 support (written directions or tactile map) to travel the route. </w:t>
      </w:r>
    </w:p>
    <w:p w14:paraId="2FA4237B" w14:textId="77777777" w:rsidR="00D44BFE" w:rsidRPr="00D44BFE" w:rsidRDefault="00D44BFE" w:rsidP="00D44BFE"/>
    <w:p w14:paraId="46F1EB97" w14:textId="77777777" w:rsidR="00E463F6" w:rsidRDefault="00E463F6" w:rsidP="00E463F6">
      <w:pPr>
        <w:ind w:left="720" w:right="720"/>
        <w:rPr>
          <w:rFonts w:ascii="Arial" w:hAnsi="Arial" w:cs="Arial"/>
        </w:rPr>
      </w:pPr>
      <w:r>
        <w:rPr>
          <w:rFonts w:ascii="Arial" w:hAnsi="Arial" w:cs="Arial"/>
        </w:rPr>
        <w:t xml:space="preserve">If your student used both the written directions and tactile map to travel the route in Lesson 4, Repeat Lesson 4, but use only 1 support to travel the route. Otherwise, skip Lesson 5. </w:t>
      </w:r>
    </w:p>
    <w:p w14:paraId="49E7EBC0" w14:textId="77777777" w:rsidR="00E463F6" w:rsidRDefault="00E463F6" w:rsidP="00E463F6">
      <w:pPr>
        <w:ind w:left="720" w:right="720"/>
        <w:rPr>
          <w:rFonts w:ascii="Arial" w:hAnsi="Arial" w:cs="Arial"/>
        </w:rPr>
      </w:pPr>
    </w:p>
    <w:p w14:paraId="614C142B" w14:textId="77777777" w:rsidR="00E463F6" w:rsidRDefault="00E463F6" w:rsidP="00E463F6">
      <w:pPr>
        <w:ind w:left="720" w:right="720"/>
        <w:rPr>
          <w:rFonts w:ascii="Arial" w:hAnsi="Arial" w:cs="Arial"/>
        </w:rPr>
      </w:pPr>
    </w:p>
    <w:p w14:paraId="3EAE9348" w14:textId="77777777" w:rsidR="00E463F6" w:rsidRPr="00E463F6" w:rsidRDefault="00E463F6" w:rsidP="00E463F6">
      <w:pPr>
        <w:ind w:left="720" w:right="720"/>
        <w:rPr>
          <w:rFonts w:ascii="Arial" w:hAnsi="Arial" w:cs="Arial"/>
        </w:rPr>
      </w:pPr>
    </w:p>
    <w:p w14:paraId="4A550CF1" w14:textId="77777777" w:rsidR="00B95F8E" w:rsidRPr="00B95F8E" w:rsidRDefault="00E463F6" w:rsidP="00B95F8E">
      <w:pPr>
        <w:ind w:right="720"/>
        <w:rPr>
          <w:rFonts w:ascii="Arial" w:hAnsi="Arial" w:cs="Arial"/>
        </w:rPr>
      </w:pPr>
      <w:r>
        <w:rPr>
          <w:rFonts w:ascii="Arial" w:hAnsi="Arial" w:cs="Arial"/>
        </w:rPr>
        <w:br w:type="page"/>
      </w:r>
    </w:p>
    <w:p w14:paraId="3BDE66F2" w14:textId="77777777" w:rsidR="00B95F8E" w:rsidRPr="00B95F8E" w:rsidRDefault="00B95F8E" w:rsidP="00B95F8E">
      <w:pPr>
        <w:ind w:right="720"/>
        <w:rPr>
          <w:rFonts w:ascii="Arial" w:hAnsi="Arial" w:cs="Arial"/>
        </w:rPr>
      </w:pPr>
    </w:p>
    <w:p w14:paraId="5E20333F" w14:textId="77777777" w:rsidR="00B95F8E" w:rsidRDefault="00E463F6" w:rsidP="00D44BFE">
      <w:pPr>
        <w:pStyle w:val="Heading1"/>
      </w:pPr>
      <w:r>
        <w:t xml:space="preserve">Lesson 6: </w:t>
      </w:r>
      <w:r w:rsidR="00D44BFE">
        <w:t>Student t</w:t>
      </w:r>
      <w:r>
        <w:t>ravels the route without written or tactile supports.</w:t>
      </w:r>
    </w:p>
    <w:p w14:paraId="145ACFDB" w14:textId="77777777" w:rsidR="00E463F6" w:rsidRDefault="00E463F6" w:rsidP="00E463F6">
      <w:pPr>
        <w:ind w:right="720" w:firstLine="720"/>
        <w:rPr>
          <w:rFonts w:ascii="Arial" w:hAnsi="Arial" w:cs="Arial"/>
        </w:rPr>
      </w:pPr>
    </w:p>
    <w:p w14:paraId="7AE4C179" w14:textId="77777777" w:rsidR="00E463F6" w:rsidRDefault="00E463F6" w:rsidP="00CA73FA">
      <w:pPr>
        <w:ind w:left="720" w:right="720"/>
        <w:rPr>
          <w:rFonts w:ascii="Arial" w:hAnsi="Arial" w:cs="Arial"/>
        </w:rPr>
      </w:pPr>
      <w:r>
        <w:rPr>
          <w:rFonts w:ascii="Arial" w:hAnsi="Arial" w:cs="Arial"/>
        </w:rPr>
        <w:t>Objective: Student will travel the route from their classroom to the building door</w:t>
      </w:r>
      <w:r w:rsidR="00CA73FA">
        <w:rPr>
          <w:rFonts w:ascii="Arial" w:hAnsi="Arial" w:cs="Arial"/>
        </w:rPr>
        <w:t xml:space="preserve">, given X prompts on X attempts. </w:t>
      </w:r>
    </w:p>
    <w:p w14:paraId="34DF32A6" w14:textId="77777777" w:rsidR="00D44BFE" w:rsidRDefault="00D44BFE" w:rsidP="00CA73FA">
      <w:pPr>
        <w:ind w:left="720" w:right="720"/>
        <w:rPr>
          <w:rFonts w:ascii="Arial" w:hAnsi="Arial" w:cs="Arial"/>
        </w:rPr>
      </w:pPr>
    </w:p>
    <w:p w14:paraId="71A6CF29" w14:textId="77777777" w:rsidR="00D44BFE" w:rsidRDefault="00D44BFE" w:rsidP="00CA73FA">
      <w:pPr>
        <w:ind w:left="720" w:right="720"/>
        <w:rPr>
          <w:rFonts w:ascii="Arial" w:hAnsi="Arial" w:cs="Arial"/>
        </w:rPr>
      </w:pPr>
      <w:r>
        <w:rPr>
          <w:rFonts w:ascii="Arial" w:hAnsi="Arial" w:cs="Arial"/>
        </w:rPr>
        <w:t xml:space="preserve">Materials Needed: none! </w:t>
      </w:r>
    </w:p>
    <w:p w14:paraId="27665554" w14:textId="77777777" w:rsidR="00CA73FA" w:rsidRDefault="00CA73FA" w:rsidP="00CA73FA">
      <w:pPr>
        <w:ind w:left="720" w:right="720"/>
        <w:rPr>
          <w:rFonts w:ascii="Arial" w:hAnsi="Arial" w:cs="Arial"/>
        </w:rPr>
      </w:pPr>
    </w:p>
    <w:p w14:paraId="1BE42DB1" w14:textId="77777777" w:rsidR="00CA73FA" w:rsidRDefault="00CA73FA" w:rsidP="00CA73FA">
      <w:pPr>
        <w:ind w:left="720" w:right="720"/>
        <w:rPr>
          <w:rFonts w:ascii="Arial" w:hAnsi="Arial" w:cs="Arial"/>
        </w:rPr>
      </w:pPr>
      <w:r>
        <w:rPr>
          <w:rFonts w:ascii="Arial" w:hAnsi="Arial" w:cs="Arial"/>
        </w:rPr>
        <w:t>Lesson Sequence:</w:t>
      </w:r>
    </w:p>
    <w:p w14:paraId="1BB99F4B" w14:textId="77777777" w:rsidR="00CA73FA" w:rsidRDefault="00CA73FA" w:rsidP="00CA73FA">
      <w:pPr>
        <w:pStyle w:val="ListParagraph"/>
        <w:numPr>
          <w:ilvl w:val="0"/>
          <w:numId w:val="26"/>
        </w:numPr>
        <w:ind w:right="720"/>
        <w:rPr>
          <w:rFonts w:ascii="Arial" w:hAnsi="Arial" w:cs="Arial"/>
        </w:rPr>
      </w:pPr>
      <w:r w:rsidRPr="00CA73FA">
        <w:rPr>
          <w:rFonts w:ascii="Arial" w:hAnsi="Arial" w:cs="Arial"/>
        </w:rPr>
        <w:t>Introduce lesson</w:t>
      </w:r>
      <w:r>
        <w:rPr>
          <w:rFonts w:ascii="Arial" w:hAnsi="Arial" w:cs="Arial"/>
        </w:rPr>
        <w:t>.</w:t>
      </w:r>
    </w:p>
    <w:p w14:paraId="3B20B85E" w14:textId="77777777" w:rsidR="00CA73FA" w:rsidRDefault="00CA73FA" w:rsidP="00CA73FA">
      <w:pPr>
        <w:pStyle w:val="ListParagraph"/>
        <w:numPr>
          <w:ilvl w:val="0"/>
          <w:numId w:val="26"/>
        </w:numPr>
        <w:ind w:right="720"/>
        <w:rPr>
          <w:rFonts w:ascii="Arial" w:hAnsi="Arial" w:cs="Arial"/>
        </w:rPr>
      </w:pPr>
      <w:r>
        <w:rPr>
          <w:rFonts w:ascii="Arial" w:hAnsi="Arial" w:cs="Arial"/>
        </w:rPr>
        <w:t xml:space="preserve">Using the written directions only when necessary, have the student list each step of the route from their classroom to the building door. </w:t>
      </w:r>
    </w:p>
    <w:p w14:paraId="714DC9DC" w14:textId="77777777" w:rsidR="00CA73FA" w:rsidRDefault="00CA73FA" w:rsidP="00CA73FA">
      <w:pPr>
        <w:pStyle w:val="ListParagraph"/>
        <w:numPr>
          <w:ilvl w:val="0"/>
          <w:numId w:val="26"/>
        </w:numPr>
        <w:ind w:right="720"/>
        <w:rPr>
          <w:rFonts w:ascii="Arial" w:hAnsi="Arial" w:cs="Arial"/>
        </w:rPr>
      </w:pPr>
      <w:r>
        <w:rPr>
          <w:rFonts w:ascii="Arial" w:hAnsi="Arial" w:cs="Arial"/>
        </w:rPr>
        <w:t xml:space="preserve">Have the student travel the route from their classroom to the building door, using written directions or verbal prompts only when necessary. </w:t>
      </w:r>
    </w:p>
    <w:p w14:paraId="5045E359" w14:textId="77777777" w:rsidR="00CA73FA" w:rsidRDefault="00CA73FA" w:rsidP="00CA73FA">
      <w:pPr>
        <w:pStyle w:val="ListParagraph"/>
        <w:numPr>
          <w:ilvl w:val="0"/>
          <w:numId w:val="26"/>
        </w:numPr>
        <w:ind w:right="720"/>
        <w:rPr>
          <w:rFonts w:ascii="Arial" w:hAnsi="Arial" w:cs="Arial"/>
        </w:rPr>
      </w:pPr>
      <w:r>
        <w:rPr>
          <w:rFonts w:ascii="Arial" w:hAnsi="Arial" w:cs="Arial"/>
        </w:rPr>
        <w:t xml:space="preserve">On each subsequent attempt at the route, reduce the prompts and/or remove access to the written directions. </w:t>
      </w:r>
    </w:p>
    <w:p w14:paraId="242FB2DD" w14:textId="77777777" w:rsidR="00CA73FA" w:rsidRDefault="00CA73FA" w:rsidP="00CA73FA">
      <w:pPr>
        <w:pStyle w:val="ListParagraph"/>
        <w:numPr>
          <w:ilvl w:val="0"/>
          <w:numId w:val="26"/>
        </w:numPr>
        <w:ind w:right="720"/>
        <w:rPr>
          <w:rFonts w:ascii="Arial" w:hAnsi="Arial" w:cs="Arial"/>
        </w:rPr>
      </w:pPr>
      <w:r>
        <w:rPr>
          <w:rFonts w:ascii="Arial" w:hAnsi="Arial" w:cs="Arial"/>
        </w:rPr>
        <w:t>Summarize lesson.</w:t>
      </w:r>
    </w:p>
    <w:p w14:paraId="54ED807B" w14:textId="77777777" w:rsidR="00CA73FA" w:rsidRDefault="00CA73FA" w:rsidP="00CA73FA">
      <w:pPr>
        <w:pStyle w:val="ListParagraph"/>
        <w:numPr>
          <w:ilvl w:val="0"/>
          <w:numId w:val="26"/>
        </w:numPr>
        <w:ind w:right="720"/>
        <w:rPr>
          <w:rFonts w:ascii="Arial" w:hAnsi="Arial" w:cs="Arial"/>
        </w:rPr>
      </w:pPr>
      <w:r>
        <w:rPr>
          <w:rFonts w:ascii="Arial" w:hAnsi="Arial" w:cs="Arial"/>
        </w:rPr>
        <w:t xml:space="preserve">End lesson. </w:t>
      </w:r>
    </w:p>
    <w:p w14:paraId="3666D15D" w14:textId="77777777" w:rsidR="00CA73FA" w:rsidRPr="00CA73FA" w:rsidRDefault="00CA73FA" w:rsidP="00CA73FA">
      <w:pPr>
        <w:ind w:right="720"/>
        <w:rPr>
          <w:rFonts w:ascii="Arial" w:hAnsi="Arial" w:cs="Arial"/>
        </w:rPr>
      </w:pPr>
    </w:p>
    <w:sectPr w:rsidR="00CA73FA" w:rsidRPr="00CA73FA" w:rsidSect="0071596B">
      <w:headerReference w:type="default" r:id="rId9"/>
      <w:pgSz w:w="12240" w:h="15840"/>
      <w:pgMar w:top="0" w:right="0" w:bottom="1008" w:left="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D9551" w14:textId="77777777" w:rsidR="00AC5217" w:rsidRDefault="00AC5217" w:rsidP="00BB1BB0">
      <w:r>
        <w:separator/>
      </w:r>
    </w:p>
  </w:endnote>
  <w:endnote w:type="continuationSeparator" w:id="0">
    <w:p w14:paraId="66999DB6" w14:textId="77777777" w:rsidR="00AC5217" w:rsidRDefault="00AC5217" w:rsidP="00BB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8B27A" w14:textId="77777777" w:rsidR="00AC5217" w:rsidRDefault="00AC5217" w:rsidP="00BB1BB0">
      <w:r>
        <w:separator/>
      </w:r>
    </w:p>
  </w:footnote>
  <w:footnote w:type="continuationSeparator" w:id="0">
    <w:p w14:paraId="6D63A2CA" w14:textId="77777777" w:rsidR="00AC5217" w:rsidRDefault="00AC5217" w:rsidP="00BB1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C9405" w14:textId="77777777" w:rsidR="00BB1BB0" w:rsidRDefault="00BB1BB0" w:rsidP="00BB1BB0">
    <w:pPr>
      <w:pStyle w:val="Header"/>
      <w:ind w:right="-1440"/>
    </w:pPr>
    <w:r w:rsidRPr="00BB1BB0">
      <w:rPr>
        <w:rFonts w:ascii="Arial" w:hAnsi="Arial" w:cs="Arial"/>
        <w:noProof/>
      </w:rPr>
      <w:drawing>
        <wp:inline distT="0" distB="0" distL="0" distR="0" wp14:anchorId="24BD274B" wp14:editId="07992EC2">
          <wp:extent cx="7814733" cy="183846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rom Classroom to Building Door Lesson Plan Header.png"/>
                  <pic:cNvPicPr/>
                </pic:nvPicPr>
                <pic:blipFill>
                  <a:blip r:embed="rId1">
                    <a:extLst>
                      <a:ext uri="{28A0092B-C50C-407E-A947-70E740481C1C}">
                        <a14:useLocalDpi xmlns:a14="http://schemas.microsoft.com/office/drawing/2010/main" val="0"/>
                      </a:ext>
                    </a:extLst>
                  </a:blip>
                  <a:stretch>
                    <a:fillRect/>
                  </a:stretch>
                </pic:blipFill>
                <pic:spPr>
                  <a:xfrm>
                    <a:off x="0" y="0"/>
                    <a:ext cx="7935810" cy="1866949"/>
                  </a:xfrm>
                  <a:prstGeom prst="rect">
                    <a:avLst/>
                  </a:prstGeom>
                </pic:spPr>
              </pic:pic>
            </a:graphicData>
          </a:graphic>
        </wp:inline>
      </w:drawing>
    </w:r>
  </w:p>
  <w:p w14:paraId="1E8742D5" w14:textId="77777777" w:rsidR="00BB1BB0" w:rsidRDefault="00BB1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AE0"/>
    <w:multiLevelType w:val="hybridMultilevel"/>
    <w:tmpl w:val="3E9C6992"/>
    <w:lvl w:ilvl="0" w:tplc="EA0A30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1F3119"/>
    <w:multiLevelType w:val="hybridMultilevel"/>
    <w:tmpl w:val="5BF65A70"/>
    <w:lvl w:ilvl="0" w:tplc="EA0A3038">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F2C62"/>
    <w:multiLevelType w:val="hybridMultilevel"/>
    <w:tmpl w:val="DB56075E"/>
    <w:lvl w:ilvl="0" w:tplc="6DB6569C">
      <w:start w:val="1"/>
      <w:numFmt w:val="decimal"/>
      <w:lvlText w:val="%1."/>
      <w:lvlJc w:val="left"/>
      <w:pPr>
        <w:ind w:left="2160" w:hanging="360"/>
      </w:pPr>
      <w:rPr>
        <w:rFonts w:ascii="Arial" w:eastAsiaTheme="minorHAns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581DE3"/>
    <w:multiLevelType w:val="hybridMultilevel"/>
    <w:tmpl w:val="9104D1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E53A7C"/>
    <w:multiLevelType w:val="hybridMultilevel"/>
    <w:tmpl w:val="DD025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8A4DD5"/>
    <w:multiLevelType w:val="hybridMultilevel"/>
    <w:tmpl w:val="59ACA1EA"/>
    <w:lvl w:ilvl="0" w:tplc="EA0A3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927CE4"/>
    <w:multiLevelType w:val="hybridMultilevel"/>
    <w:tmpl w:val="FEC69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277873"/>
    <w:multiLevelType w:val="hybridMultilevel"/>
    <w:tmpl w:val="60CE22FC"/>
    <w:lvl w:ilvl="0" w:tplc="EA0A3038">
      <w:start w:val="2"/>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7060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2B87F3A"/>
    <w:multiLevelType w:val="hybridMultilevel"/>
    <w:tmpl w:val="482AC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EB60AA"/>
    <w:multiLevelType w:val="hybridMultilevel"/>
    <w:tmpl w:val="2B48D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4F098A"/>
    <w:multiLevelType w:val="hybridMultilevel"/>
    <w:tmpl w:val="68201B78"/>
    <w:lvl w:ilvl="0" w:tplc="EA0A3038">
      <w:start w:val="2"/>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33510D"/>
    <w:multiLevelType w:val="hybridMultilevel"/>
    <w:tmpl w:val="28E2C87A"/>
    <w:lvl w:ilvl="0" w:tplc="EA0A3038">
      <w:start w:val="2"/>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B356F37"/>
    <w:multiLevelType w:val="hybridMultilevel"/>
    <w:tmpl w:val="37C855F6"/>
    <w:lvl w:ilvl="0" w:tplc="EA0A30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B413D8"/>
    <w:multiLevelType w:val="hybridMultilevel"/>
    <w:tmpl w:val="529238C0"/>
    <w:lvl w:ilvl="0" w:tplc="6DB6569C">
      <w:start w:val="1"/>
      <w:numFmt w:val="decimal"/>
      <w:lvlText w:val="%1."/>
      <w:lvlJc w:val="left"/>
      <w:pPr>
        <w:ind w:left="144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0A3955"/>
    <w:multiLevelType w:val="multilevel"/>
    <w:tmpl w:val="308825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433962"/>
    <w:multiLevelType w:val="hybridMultilevel"/>
    <w:tmpl w:val="5DBA4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B446167"/>
    <w:multiLevelType w:val="hybridMultilevel"/>
    <w:tmpl w:val="15388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DA2252F"/>
    <w:multiLevelType w:val="hybridMultilevel"/>
    <w:tmpl w:val="4552B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E701711"/>
    <w:multiLevelType w:val="multilevel"/>
    <w:tmpl w:val="F11C74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2806F34"/>
    <w:multiLevelType w:val="hybridMultilevel"/>
    <w:tmpl w:val="DE726450"/>
    <w:lvl w:ilvl="0" w:tplc="6DB6569C">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147479"/>
    <w:multiLevelType w:val="multilevel"/>
    <w:tmpl w:val="252C84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6A75B9"/>
    <w:multiLevelType w:val="hybridMultilevel"/>
    <w:tmpl w:val="79D6AC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98376D4"/>
    <w:multiLevelType w:val="hybridMultilevel"/>
    <w:tmpl w:val="D2F82374"/>
    <w:lvl w:ilvl="0" w:tplc="EA0A3038">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B20B9"/>
    <w:multiLevelType w:val="multilevel"/>
    <w:tmpl w:val="252C84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E61227C"/>
    <w:multiLevelType w:val="hybridMultilevel"/>
    <w:tmpl w:val="4816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25"/>
  </w:num>
  <w:num w:numId="3">
    <w:abstractNumId w:val="22"/>
  </w:num>
  <w:num w:numId="4">
    <w:abstractNumId w:val="1"/>
  </w:num>
  <w:num w:numId="5">
    <w:abstractNumId w:val="23"/>
  </w:num>
  <w:num w:numId="6">
    <w:abstractNumId w:val="7"/>
  </w:num>
  <w:num w:numId="7">
    <w:abstractNumId w:val="24"/>
  </w:num>
  <w:num w:numId="8">
    <w:abstractNumId w:val="21"/>
  </w:num>
  <w:num w:numId="9">
    <w:abstractNumId w:val="8"/>
  </w:num>
  <w:num w:numId="10">
    <w:abstractNumId w:val="19"/>
  </w:num>
  <w:num w:numId="11">
    <w:abstractNumId w:val="15"/>
  </w:num>
  <w:num w:numId="12">
    <w:abstractNumId w:val="10"/>
  </w:num>
  <w:num w:numId="13">
    <w:abstractNumId w:val="3"/>
  </w:num>
  <w:num w:numId="14">
    <w:abstractNumId w:val="14"/>
  </w:num>
  <w:num w:numId="15">
    <w:abstractNumId w:val="13"/>
  </w:num>
  <w:num w:numId="16">
    <w:abstractNumId w:val="0"/>
  </w:num>
  <w:num w:numId="17">
    <w:abstractNumId w:val="6"/>
  </w:num>
  <w:num w:numId="18">
    <w:abstractNumId w:val="17"/>
  </w:num>
  <w:num w:numId="19">
    <w:abstractNumId w:val="11"/>
  </w:num>
  <w:num w:numId="20">
    <w:abstractNumId w:val="12"/>
  </w:num>
  <w:num w:numId="21">
    <w:abstractNumId w:val="5"/>
  </w:num>
  <w:num w:numId="22">
    <w:abstractNumId w:val="16"/>
  </w:num>
  <w:num w:numId="23">
    <w:abstractNumId w:val="9"/>
  </w:num>
  <w:num w:numId="24">
    <w:abstractNumId w:val="4"/>
  </w:num>
  <w:num w:numId="25">
    <w:abstractNumId w:val="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B0"/>
    <w:rsid w:val="00216DC7"/>
    <w:rsid w:val="00350403"/>
    <w:rsid w:val="003E51FC"/>
    <w:rsid w:val="00654310"/>
    <w:rsid w:val="006C0F6E"/>
    <w:rsid w:val="0071596B"/>
    <w:rsid w:val="007C5E33"/>
    <w:rsid w:val="00827025"/>
    <w:rsid w:val="008D0CC0"/>
    <w:rsid w:val="009952B4"/>
    <w:rsid w:val="00AC5217"/>
    <w:rsid w:val="00B95F8E"/>
    <w:rsid w:val="00BB1BB0"/>
    <w:rsid w:val="00CA73FA"/>
    <w:rsid w:val="00CE2E59"/>
    <w:rsid w:val="00D44BFE"/>
    <w:rsid w:val="00E463F6"/>
    <w:rsid w:val="00F0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6F65C"/>
  <w15:chartTrackingRefBased/>
  <w15:docId w15:val="{55468407-1D4C-C145-95C4-6C2D70D5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73FA"/>
    <w:pPr>
      <w:keepNext/>
      <w:keepLines/>
      <w:spacing w:before="240"/>
      <w:ind w:firstLine="720"/>
      <w:outlineLvl w:val="0"/>
    </w:pPr>
    <w:rPr>
      <w:rFonts w:ascii="Arial" w:eastAsiaTheme="majorEastAsia" w:hAnsi="Arial" w:cs="Arial"/>
      <w:color w:val="385623" w:themeColor="accent6"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BB0"/>
    <w:pPr>
      <w:tabs>
        <w:tab w:val="center" w:pos="4680"/>
        <w:tab w:val="right" w:pos="9360"/>
      </w:tabs>
    </w:pPr>
  </w:style>
  <w:style w:type="character" w:customStyle="1" w:styleId="HeaderChar">
    <w:name w:val="Header Char"/>
    <w:basedOn w:val="DefaultParagraphFont"/>
    <w:link w:val="Header"/>
    <w:uiPriority w:val="99"/>
    <w:rsid w:val="00BB1BB0"/>
  </w:style>
  <w:style w:type="paragraph" w:styleId="Footer">
    <w:name w:val="footer"/>
    <w:basedOn w:val="Normal"/>
    <w:link w:val="FooterChar"/>
    <w:uiPriority w:val="99"/>
    <w:unhideWhenUsed/>
    <w:rsid w:val="00BB1BB0"/>
    <w:pPr>
      <w:tabs>
        <w:tab w:val="center" w:pos="4680"/>
        <w:tab w:val="right" w:pos="9360"/>
      </w:tabs>
    </w:pPr>
  </w:style>
  <w:style w:type="character" w:customStyle="1" w:styleId="FooterChar">
    <w:name w:val="Footer Char"/>
    <w:basedOn w:val="DefaultParagraphFont"/>
    <w:link w:val="Footer"/>
    <w:uiPriority w:val="99"/>
    <w:rsid w:val="00BB1BB0"/>
  </w:style>
  <w:style w:type="paragraph" w:styleId="ListParagraph">
    <w:name w:val="List Paragraph"/>
    <w:basedOn w:val="Normal"/>
    <w:uiPriority w:val="34"/>
    <w:qFormat/>
    <w:rsid w:val="00BB1BB0"/>
    <w:pPr>
      <w:ind w:left="720"/>
      <w:contextualSpacing/>
    </w:pPr>
  </w:style>
  <w:style w:type="character" w:customStyle="1" w:styleId="Heading1Char">
    <w:name w:val="Heading 1 Char"/>
    <w:basedOn w:val="DefaultParagraphFont"/>
    <w:link w:val="Heading1"/>
    <w:uiPriority w:val="9"/>
    <w:rsid w:val="00CA73FA"/>
    <w:rPr>
      <w:rFonts w:ascii="Arial" w:eastAsiaTheme="majorEastAsia" w:hAnsi="Arial" w:cs="Arial"/>
      <w:color w:val="385623" w:themeColor="accent6" w:themeShade="80"/>
      <w:sz w:val="32"/>
      <w:szCs w:val="32"/>
    </w:rPr>
  </w:style>
  <w:style w:type="table" w:styleId="TableGrid">
    <w:name w:val="Table Grid"/>
    <w:basedOn w:val="TableNormal"/>
    <w:uiPriority w:val="39"/>
    <w:rsid w:val="00CA7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952B4"/>
    <w:rPr>
      <w:rFonts w:eastAsiaTheme="minorEastAsia"/>
      <w:sz w:val="22"/>
      <w:szCs w:val="22"/>
      <w:lang w:eastAsia="zh-CN"/>
    </w:rPr>
  </w:style>
  <w:style w:type="character" w:customStyle="1" w:styleId="NoSpacingChar">
    <w:name w:val="No Spacing Char"/>
    <w:basedOn w:val="DefaultParagraphFont"/>
    <w:link w:val="NoSpacing"/>
    <w:uiPriority w:val="1"/>
    <w:rsid w:val="009952B4"/>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4F844-D91A-AE40-ADBA-71FCEA73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Pages>
  <Words>991</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Maloney</dc:creator>
  <cp:keywords/>
  <dc:description/>
  <cp:lastModifiedBy>Laurence Maloney</cp:lastModifiedBy>
  <cp:revision>3</cp:revision>
  <dcterms:created xsi:type="dcterms:W3CDTF">2019-07-29T13:40:00Z</dcterms:created>
  <dcterms:modified xsi:type="dcterms:W3CDTF">2019-07-30T19:54:00Z</dcterms:modified>
</cp:coreProperties>
</file>